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5B" w:rsidRDefault="00B207AD">
      <w:pPr>
        <w:spacing w:after="0"/>
        <w:jc w:val="center"/>
      </w:pPr>
      <w:r>
        <w:rPr>
          <w:rFonts w:ascii="Arial" w:eastAsia="Arial" w:hAnsi="Arial" w:cs="Arial"/>
          <w:b/>
        </w:rPr>
        <w:t xml:space="preserve">The Thelma &amp; Isador S. Segall College Scholarship Fund </w:t>
      </w:r>
    </w:p>
    <w:p w:rsidR="00DF3C5B" w:rsidRDefault="00B207AD">
      <w:pPr>
        <w:spacing w:after="0"/>
      </w:pPr>
      <w:r>
        <w:rPr>
          <w:rFonts w:ascii="Arial" w:eastAsia="Arial" w:hAnsi="Arial" w:cs="Arial"/>
          <w:sz w:val="19"/>
        </w:rPr>
        <w:t xml:space="preserve"> </w:t>
      </w:r>
    </w:p>
    <w:p w:rsidR="00DF3C5B" w:rsidRDefault="00B207AD">
      <w:pPr>
        <w:spacing w:after="4" w:line="249" w:lineRule="auto"/>
        <w:ind w:left="-5" w:hanging="10"/>
      </w:pPr>
      <w:r>
        <w:rPr>
          <w:rFonts w:ascii="Arial" w:eastAsia="Arial" w:hAnsi="Arial" w:cs="Arial"/>
          <w:sz w:val="19"/>
        </w:rPr>
        <w:t xml:space="preserve">The Thelma &amp; Isador S. Segall College Scholarship Fund was established by the Isador S. Segall </w:t>
      </w:r>
    </w:p>
    <w:p w:rsidR="00DF3C5B" w:rsidRDefault="00B207AD">
      <w:pPr>
        <w:spacing w:after="4" w:line="249" w:lineRule="auto"/>
        <w:ind w:left="-5" w:hanging="10"/>
      </w:pPr>
      <w:r>
        <w:rPr>
          <w:rFonts w:ascii="Arial" w:eastAsia="Arial" w:hAnsi="Arial" w:cs="Arial"/>
          <w:sz w:val="19"/>
        </w:rPr>
        <w:t xml:space="preserve">Trust. Thelma and Isador were great believers that financial circumstances should not stop all qualified Jewish children from attending college. The Segall College Scholarship Fund will award scholarships in an amount not to exceed $5,000 to any one student in any one year. </w:t>
      </w:r>
    </w:p>
    <w:p w:rsidR="00DF3C5B" w:rsidRDefault="00B207AD">
      <w:pPr>
        <w:spacing w:after="0"/>
      </w:pPr>
      <w:r>
        <w:rPr>
          <w:rFonts w:ascii="Arial" w:eastAsia="Arial" w:hAnsi="Arial" w:cs="Arial"/>
          <w:sz w:val="19"/>
        </w:rPr>
        <w:t xml:space="preserve"> </w:t>
      </w:r>
    </w:p>
    <w:p w:rsidR="00DF3C5B" w:rsidRDefault="00B207AD">
      <w:pPr>
        <w:spacing w:after="4" w:line="249" w:lineRule="auto"/>
        <w:ind w:left="-5" w:hanging="10"/>
      </w:pPr>
      <w:r>
        <w:rPr>
          <w:rFonts w:ascii="Arial" w:eastAsia="Arial" w:hAnsi="Arial" w:cs="Arial"/>
          <w:sz w:val="19"/>
        </w:rPr>
        <w:t xml:space="preserve">The student must reside in the geographic area served by the Alpert Jewish Family and Children’s Service (from Boynton Beach north to Martin County and west to Wellington) and plans to attend a Florida university or community college.  </w:t>
      </w:r>
    </w:p>
    <w:p w:rsidR="00DF3C5B" w:rsidRDefault="00B207AD">
      <w:pPr>
        <w:spacing w:after="0"/>
      </w:pPr>
      <w:r>
        <w:rPr>
          <w:rFonts w:ascii="Arial" w:eastAsia="Arial" w:hAnsi="Arial" w:cs="Arial"/>
          <w:sz w:val="19"/>
        </w:rPr>
        <w:t xml:space="preserve"> </w:t>
      </w:r>
    </w:p>
    <w:p w:rsidR="00DF3C5B" w:rsidRDefault="00B207AD">
      <w:pPr>
        <w:spacing w:after="4" w:line="249" w:lineRule="auto"/>
        <w:ind w:left="-5" w:hanging="10"/>
      </w:pPr>
      <w:r>
        <w:rPr>
          <w:rFonts w:ascii="Arial" w:eastAsia="Arial" w:hAnsi="Arial" w:cs="Arial"/>
          <w:sz w:val="19"/>
        </w:rPr>
        <w:t xml:space="preserve">Students will be evaluated primarily on financial need. Additional consideration will focus on the students’ academic achievement, community service, recreational activities, employment history, Jewish involvement, and personal recommendations.  </w:t>
      </w:r>
    </w:p>
    <w:p w:rsidR="00DF3C5B" w:rsidRDefault="00B207AD">
      <w:pPr>
        <w:spacing w:after="0"/>
      </w:pPr>
      <w:r>
        <w:rPr>
          <w:rFonts w:ascii="Arial" w:eastAsia="Arial" w:hAnsi="Arial" w:cs="Arial"/>
          <w:sz w:val="19"/>
        </w:rPr>
        <w:t xml:space="preserve"> </w:t>
      </w:r>
    </w:p>
    <w:p w:rsidR="00DF3C5B" w:rsidRDefault="00B207AD">
      <w:pPr>
        <w:spacing w:after="0"/>
        <w:ind w:left="-5" w:hanging="10"/>
      </w:pPr>
      <w:r>
        <w:rPr>
          <w:rFonts w:ascii="Arial" w:eastAsia="Arial" w:hAnsi="Arial" w:cs="Arial"/>
          <w:b/>
          <w:sz w:val="19"/>
          <w:u w:val="single" w:color="000000"/>
        </w:rPr>
        <w:t>THE THELMA &amp; ISADOR S. SEGALL SCHOLARSHIP COMMITTEE</w:t>
      </w:r>
      <w:r>
        <w:rPr>
          <w:rFonts w:ascii="Arial" w:eastAsia="Arial" w:hAnsi="Arial" w:cs="Arial"/>
          <w:b/>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49" w:lineRule="auto"/>
        <w:ind w:left="-5" w:hanging="10"/>
      </w:pPr>
      <w:r>
        <w:rPr>
          <w:rFonts w:ascii="Arial" w:eastAsia="Arial" w:hAnsi="Arial" w:cs="Arial"/>
          <w:sz w:val="19"/>
        </w:rPr>
        <w:t xml:space="preserve">Members of the Thelma &amp; Isador S. Segall Scholarship Committee review Segall scholarship applications. The only name known to the community is that of the chair. The mission statement is as follows: “The mission of the Thelma &amp; Isador S. Segall Scholarship Committee of the Jewish Family and Children’s Service is to administer the allocation and distribution of the Thelma &amp; Isador S. Segall College Scholarship Funds. This duty includes the guarantee of confidentiality to the applicants and their families in conjunction with the diligent stewardship of community funds.” </w:t>
      </w:r>
    </w:p>
    <w:p w:rsidR="00DF3C5B" w:rsidRDefault="00B207AD">
      <w:pPr>
        <w:spacing w:after="0"/>
      </w:pPr>
      <w:r>
        <w:rPr>
          <w:rFonts w:ascii="Arial" w:eastAsia="Arial" w:hAnsi="Arial" w:cs="Arial"/>
          <w:sz w:val="19"/>
        </w:rPr>
        <w:t xml:space="preserve"> </w:t>
      </w:r>
    </w:p>
    <w:p w:rsidR="00DF3C5B" w:rsidRDefault="00B207AD">
      <w:pPr>
        <w:spacing w:after="36" w:line="249" w:lineRule="auto"/>
        <w:ind w:left="-5" w:hanging="10"/>
      </w:pPr>
      <w:r>
        <w:rPr>
          <w:rFonts w:ascii="Arial" w:eastAsia="Arial" w:hAnsi="Arial" w:cs="Arial"/>
          <w:sz w:val="19"/>
        </w:rPr>
        <w:t xml:space="preserve">The Thelma &amp; Isador S. Segall Scholarship Committee has adopted an Evaluation Index formula that ranks the applicants in order and then calculates a suggested award amount based on the scholarship dollars available. </w:t>
      </w:r>
    </w:p>
    <w:p w:rsidR="00DF3C5B" w:rsidRDefault="00B207AD">
      <w:pPr>
        <w:spacing w:after="0"/>
        <w:ind w:left="10" w:right="3" w:hanging="10"/>
        <w:jc w:val="center"/>
      </w:pPr>
      <w:r>
        <w:rPr>
          <w:rFonts w:ascii="Times New Roman" w:eastAsia="Times New Roman" w:hAnsi="Times New Roman" w:cs="Times New Roman"/>
          <w:b/>
          <w:sz w:val="24"/>
        </w:rPr>
        <w:t xml:space="preserve">Thelma &amp; Isador S. Segall College Fund  </w:t>
      </w:r>
    </w:p>
    <w:p w:rsidR="00DF3C5B" w:rsidRDefault="00B207AD">
      <w:pPr>
        <w:spacing w:after="0"/>
        <w:ind w:left="10" w:hanging="10"/>
        <w:jc w:val="center"/>
      </w:pPr>
      <w:r>
        <w:rPr>
          <w:rFonts w:ascii="Times New Roman" w:eastAsia="Times New Roman" w:hAnsi="Times New Roman" w:cs="Times New Roman"/>
          <w:b/>
          <w:sz w:val="24"/>
        </w:rPr>
        <w:t xml:space="preserve">Evaluation Index </w:t>
      </w:r>
    </w:p>
    <w:p w:rsidR="00DF3C5B" w:rsidRDefault="00B207AD">
      <w:pPr>
        <w:spacing w:after="0"/>
        <w:ind w:left="10" w:right="4" w:hanging="10"/>
        <w:jc w:val="center"/>
      </w:pPr>
      <w:r>
        <w:rPr>
          <w:rFonts w:ascii="Times New Roman" w:eastAsia="Times New Roman" w:hAnsi="Times New Roman" w:cs="Times New Roman"/>
          <w:b/>
          <w:sz w:val="24"/>
        </w:rPr>
        <w:t xml:space="preserve">(Approved March 8, 2013) </w:t>
      </w:r>
    </w:p>
    <w:p w:rsidR="00DF3C5B" w:rsidRDefault="00B207AD">
      <w:pPr>
        <w:spacing w:after="0"/>
      </w:pPr>
      <w:r>
        <w:rPr>
          <w:rFonts w:ascii="Times New Roman" w:eastAsia="Times New Roman" w:hAnsi="Times New Roman" w:cs="Times New Roman"/>
          <w:b/>
          <w:sz w:val="24"/>
        </w:rPr>
        <w:t xml:space="preserve"> </w:t>
      </w:r>
    </w:p>
    <w:p w:rsidR="00DF3C5B" w:rsidRDefault="00B207AD">
      <w:pPr>
        <w:spacing w:after="5" w:line="250" w:lineRule="auto"/>
        <w:ind w:left="-5" w:right="311" w:hanging="10"/>
        <w:jc w:val="both"/>
      </w:pPr>
      <w:r>
        <w:rPr>
          <w:rFonts w:ascii="Times New Roman" w:eastAsia="Times New Roman" w:hAnsi="Times New Roman" w:cs="Times New Roman"/>
          <w:b/>
          <w:sz w:val="24"/>
        </w:rPr>
        <w:t xml:space="preserve">Total Possible Score 100 % </w:t>
      </w:r>
    </w:p>
    <w:p w:rsidR="00DF3C5B" w:rsidRDefault="00B207AD">
      <w:pPr>
        <w:spacing w:after="0"/>
      </w:pPr>
      <w:r>
        <w:rPr>
          <w:rFonts w:ascii="Times New Roman" w:eastAsia="Times New Roman" w:hAnsi="Times New Roman" w:cs="Times New Roman"/>
          <w:b/>
          <w:sz w:val="24"/>
        </w:rPr>
        <w:t xml:space="preserve"> </w:t>
      </w:r>
    </w:p>
    <w:p w:rsidR="00DF3C5B" w:rsidRDefault="00B207AD">
      <w:pPr>
        <w:spacing w:after="5" w:line="250" w:lineRule="auto"/>
        <w:ind w:left="-5" w:right="311" w:hanging="10"/>
        <w:jc w:val="both"/>
      </w:pPr>
      <w:r>
        <w:rPr>
          <w:rFonts w:ascii="Times New Roman" w:eastAsia="Times New Roman" w:hAnsi="Times New Roman" w:cs="Times New Roman"/>
          <w:b/>
          <w:sz w:val="24"/>
        </w:rPr>
        <w:t xml:space="preserve">Four (4) Sections for Scoring  </w:t>
      </w:r>
    </w:p>
    <w:p w:rsidR="00DF3C5B" w:rsidRDefault="00B207AD">
      <w:pPr>
        <w:spacing w:after="0"/>
      </w:pPr>
      <w:r>
        <w:rPr>
          <w:rFonts w:ascii="Times New Roman" w:eastAsia="Times New Roman" w:hAnsi="Times New Roman" w:cs="Times New Roman"/>
          <w:b/>
          <w:sz w:val="24"/>
        </w:rPr>
        <w:t xml:space="preserve"> </w:t>
      </w:r>
    </w:p>
    <w:p w:rsidR="00DF3C5B" w:rsidRDefault="00B207AD">
      <w:pPr>
        <w:spacing w:after="5" w:line="250" w:lineRule="auto"/>
        <w:ind w:left="-5" w:right="311" w:hanging="10"/>
        <w:jc w:val="both"/>
      </w:pPr>
      <w:r>
        <w:rPr>
          <w:rFonts w:ascii="Times New Roman" w:eastAsia="Times New Roman" w:hAnsi="Times New Roman" w:cs="Times New Roman"/>
          <w:b/>
          <w:sz w:val="24"/>
        </w:rPr>
        <w:t xml:space="preserve">Section I. Adjusted Gross Income    Maximum 65% </w:t>
      </w:r>
    </w:p>
    <w:p w:rsidR="00DF3C5B" w:rsidRDefault="00B207AD">
      <w:pPr>
        <w:spacing w:after="0"/>
      </w:pPr>
      <w:r>
        <w:rPr>
          <w:rFonts w:ascii="Times New Roman" w:eastAsia="Times New Roman" w:hAnsi="Times New Roman" w:cs="Times New Roman"/>
          <w:b/>
          <w:sz w:val="24"/>
        </w:rPr>
        <w:t xml:space="preserve"> </w:t>
      </w:r>
    </w:p>
    <w:p w:rsidR="00DF3C5B" w:rsidRDefault="00B207AD">
      <w:pPr>
        <w:numPr>
          <w:ilvl w:val="0"/>
          <w:numId w:val="1"/>
        </w:numPr>
        <w:spacing w:after="5" w:line="250" w:lineRule="auto"/>
        <w:ind w:right="311" w:hanging="550"/>
        <w:jc w:val="both"/>
      </w:pPr>
      <w:r>
        <w:rPr>
          <w:rFonts w:ascii="Times New Roman" w:eastAsia="Times New Roman" w:hAnsi="Times New Roman" w:cs="Times New Roman"/>
          <w:b/>
          <w:sz w:val="24"/>
        </w:rPr>
        <w:t xml:space="preserve">$0 --------------- $35,000 65% </w:t>
      </w:r>
    </w:p>
    <w:p w:rsidR="00DF3C5B" w:rsidRDefault="00B207AD">
      <w:pPr>
        <w:numPr>
          <w:ilvl w:val="0"/>
          <w:numId w:val="1"/>
        </w:numPr>
        <w:spacing w:after="5" w:line="250" w:lineRule="auto"/>
        <w:ind w:right="311" w:hanging="550"/>
        <w:jc w:val="both"/>
      </w:pPr>
      <w:r>
        <w:rPr>
          <w:rFonts w:ascii="Times New Roman" w:eastAsia="Times New Roman" w:hAnsi="Times New Roman" w:cs="Times New Roman"/>
          <w:b/>
          <w:sz w:val="24"/>
        </w:rPr>
        <w:t xml:space="preserve">$35,001 -------- $50,000 60% </w:t>
      </w:r>
    </w:p>
    <w:p w:rsidR="00DF3C5B" w:rsidRDefault="00B207AD">
      <w:pPr>
        <w:numPr>
          <w:ilvl w:val="0"/>
          <w:numId w:val="1"/>
        </w:numPr>
        <w:spacing w:after="5" w:line="250" w:lineRule="auto"/>
        <w:ind w:right="311" w:hanging="550"/>
        <w:jc w:val="both"/>
      </w:pPr>
      <w:r>
        <w:rPr>
          <w:rFonts w:ascii="Times New Roman" w:eastAsia="Times New Roman" w:hAnsi="Times New Roman" w:cs="Times New Roman"/>
          <w:b/>
          <w:sz w:val="24"/>
        </w:rPr>
        <w:t xml:space="preserve">$50.001 -------- $65,000 55% </w:t>
      </w:r>
    </w:p>
    <w:p w:rsidR="00DF3C5B" w:rsidRDefault="00B207AD">
      <w:pPr>
        <w:numPr>
          <w:ilvl w:val="0"/>
          <w:numId w:val="1"/>
        </w:numPr>
        <w:spacing w:after="5" w:line="250" w:lineRule="auto"/>
        <w:ind w:right="311" w:hanging="550"/>
        <w:jc w:val="both"/>
      </w:pPr>
      <w:r>
        <w:rPr>
          <w:rFonts w:ascii="Times New Roman" w:eastAsia="Times New Roman" w:hAnsi="Times New Roman" w:cs="Times New Roman"/>
          <w:b/>
          <w:sz w:val="24"/>
        </w:rPr>
        <w:t xml:space="preserve">$65,001 -------- $80,000 50% </w:t>
      </w:r>
    </w:p>
    <w:p w:rsidR="00DF3C5B" w:rsidRDefault="00B207AD">
      <w:pPr>
        <w:spacing w:after="0"/>
      </w:pPr>
      <w:r>
        <w:rPr>
          <w:rFonts w:ascii="Times New Roman" w:eastAsia="Times New Roman" w:hAnsi="Times New Roman" w:cs="Times New Roman"/>
          <w:b/>
          <w:sz w:val="24"/>
        </w:rPr>
        <w:t xml:space="preserve"> </w:t>
      </w:r>
    </w:p>
    <w:p w:rsidR="00DF3C5B" w:rsidRDefault="00B207AD">
      <w:pPr>
        <w:spacing w:after="0"/>
      </w:pPr>
      <w:r>
        <w:rPr>
          <w:rFonts w:ascii="Times New Roman" w:eastAsia="Times New Roman" w:hAnsi="Times New Roman" w:cs="Times New Roman"/>
          <w:b/>
          <w:sz w:val="24"/>
        </w:rPr>
        <w:t xml:space="preserve"> </w:t>
      </w:r>
    </w:p>
    <w:p w:rsidR="00DF3C5B" w:rsidRDefault="00B207AD">
      <w:pPr>
        <w:spacing w:after="5" w:line="250" w:lineRule="auto"/>
        <w:ind w:left="-5" w:right="311" w:hanging="10"/>
        <w:jc w:val="both"/>
      </w:pPr>
      <w:r>
        <w:rPr>
          <w:rFonts w:ascii="Times New Roman" w:eastAsia="Times New Roman" w:hAnsi="Times New Roman" w:cs="Times New Roman"/>
          <w:b/>
          <w:sz w:val="24"/>
        </w:rPr>
        <w:t xml:space="preserve">Section II.   GPA Maximum 16% </w:t>
      </w:r>
    </w:p>
    <w:p w:rsidR="00DF3C5B" w:rsidRDefault="00B207AD">
      <w:pPr>
        <w:spacing w:after="0"/>
      </w:pPr>
      <w:r>
        <w:rPr>
          <w:rFonts w:ascii="Times New Roman" w:eastAsia="Times New Roman" w:hAnsi="Times New Roman" w:cs="Times New Roman"/>
          <w:b/>
          <w:sz w:val="24"/>
        </w:rPr>
        <w:t xml:space="preserve"> </w:t>
      </w:r>
    </w:p>
    <w:p w:rsidR="00DF3C5B" w:rsidRDefault="00B207AD">
      <w:pPr>
        <w:tabs>
          <w:tab w:val="center" w:pos="1419"/>
          <w:tab w:val="center" w:pos="2683"/>
        </w:tabs>
        <w:spacing w:after="5" w:line="250"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Actual </w:t>
      </w:r>
      <w:r>
        <w:rPr>
          <w:rFonts w:ascii="Times New Roman" w:eastAsia="Times New Roman" w:hAnsi="Times New Roman" w:cs="Times New Roman"/>
          <w:b/>
          <w:sz w:val="24"/>
        </w:rPr>
        <w:tab/>
        <w:t xml:space="preserve">GPA x 4 </w:t>
      </w:r>
    </w:p>
    <w:p w:rsidR="00DF3C5B" w:rsidRDefault="00B207AD">
      <w:pPr>
        <w:tabs>
          <w:tab w:val="center" w:pos="1533"/>
          <w:tab w:val="center" w:pos="3258"/>
        </w:tabs>
        <w:spacing w:after="5" w:line="250"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Example </w:t>
      </w:r>
      <w:r>
        <w:rPr>
          <w:rFonts w:ascii="Times New Roman" w:eastAsia="Times New Roman" w:hAnsi="Times New Roman" w:cs="Times New Roman"/>
          <w:b/>
          <w:sz w:val="24"/>
        </w:rPr>
        <w:tab/>
        <w:t xml:space="preserve">GPA 4.0 X 3 = 12% </w:t>
      </w:r>
    </w:p>
    <w:p w:rsidR="00DF3C5B" w:rsidRDefault="00B207AD">
      <w:pPr>
        <w:spacing w:after="0"/>
      </w:pPr>
      <w:r>
        <w:rPr>
          <w:rFonts w:ascii="Times New Roman" w:eastAsia="Times New Roman" w:hAnsi="Times New Roman" w:cs="Times New Roman"/>
          <w:b/>
          <w:sz w:val="24"/>
        </w:rPr>
        <w:lastRenderedPageBreak/>
        <w:t xml:space="preserve"> </w:t>
      </w:r>
    </w:p>
    <w:p w:rsidR="00DF3C5B" w:rsidRDefault="00B207AD">
      <w:pPr>
        <w:spacing w:after="5" w:line="250" w:lineRule="auto"/>
        <w:ind w:left="-5" w:right="311" w:hanging="10"/>
        <w:jc w:val="both"/>
      </w:pPr>
      <w:r>
        <w:rPr>
          <w:rFonts w:ascii="Times New Roman" w:eastAsia="Times New Roman" w:hAnsi="Times New Roman" w:cs="Times New Roman"/>
          <w:b/>
          <w:sz w:val="24"/>
        </w:rPr>
        <w:t xml:space="preserve">Section III.  Family Factors     Maximum 12% </w:t>
      </w:r>
    </w:p>
    <w:p w:rsidR="00DF3C5B" w:rsidRDefault="00B207AD">
      <w:pPr>
        <w:spacing w:after="0"/>
      </w:pPr>
      <w:r>
        <w:rPr>
          <w:rFonts w:ascii="Times New Roman" w:eastAsia="Times New Roman" w:hAnsi="Times New Roman" w:cs="Times New Roman"/>
          <w:b/>
          <w:sz w:val="24"/>
        </w:rPr>
        <w:t xml:space="preserve"> </w:t>
      </w:r>
    </w:p>
    <w:p w:rsidR="00DF3C5B" w:rsidRDefault="00B207AD">
      <w:pPr>
        <w:numPr>
          <w:ilvl w:val="1"/>
          <w:numId w:val="1"/>
        </w:numPr>
        <w:spacing w:after="5" w:line="250" w:lineRule="auto"/>
        <w:ind w:right="311" w:hanging="360"/>
        <w:jc w:val="both"/>
      </w:pPr>
      <w:r>
        <w:rPr>
          <w:rFonts w:ascii="Times New Roman" w:eastAsia="Times New Roman" w:hAnsi="Times New Roman" w:cs="Times New Roman"/>
          <w:b/>
          <w:sz w:val="24"/>
        </w:rPr>
        <w:t xml:space="preserve"># dependents in family, 1 % each to maximum of 3% </w:t>
      </w:r>
    </w:p>
    <w:p w:rsidR="00DF3C5B" w:rsidRDefault="00B207AD">
      <w:pPr>
        <w:numPr>
          <w:ilvl w:val="1"/>
          <w:numId w:val="1"/>
        </w:numPr>
        <w:spacing w:after="5" w:line="250" w:lineRule="auto"/>
        <w:ind w:right="311" w:hanging="360"/>
        <w:jc w:val="both"/>
      </w:pPr>
      <w:r>
        <w:rPr>
          <w:rFonts w:ascii="Times New Roman" w:eastAsia="Times New Roman" w:hAnsi="Times New Roman" w:cs="Times New Roman"/>
          <w:b/>
          <w:sz w:val="24"/>
        </w:rPr>
        <w:t xml:space="preserve"># dependents in college, 1% each to maximum of 3% </w:t>
      </w:r>
    </w:p>
    <w:p w:rsidR="00DF3C5B" w:rsidRDefault="00B207AD">
      <w:pPr>
        <w:numPr>
          <w:ilvl w:val="1"/>
          <w:numId w:val="1"/>
        </w:numPr>
        <w:spacing w:after="5" w:line="250" w:lineRule="auto"/>
        <w:ind w:right="311" w:hanging="360"/>
        <w:jc w:val="both"/>
      </w:pPr>
      <w:r>
        <w:rPr>
          <w:rFonts w:ascii="Times New Roman" w:eastAsia="Times New Roman" w:hAnsi="Times New Roman" w:cs="Times New Roman"/>
          <w:b/>
          <w:sz w:val="24"/>
        </w:rPr>
        <w:t xml:space="preserve">Single parent with little or no outside financial aid. Refer to Section 1 (A) 4%, (B) 3%, (C) 2% and (D) 1%. </w:t>
      </w:r>
    </w:p>
    <w:p w:rsidR="00DF3C5B" w:rsidRDefault="00B207AD">
      <w:pPr>
        <w:numPr>
          <w:ilvl w:val="1"/>
          <w:numId w:val="1"/>
        </w:numPr>
        <w:spacing w:after="5" w:line="250" w:lineRule="auto"/>
        <w:ind w:right="311" w:hanging="360"/>
        <w:jc w:val="both"/>
      </w:pPr>
      <w:r>
        <w:rPr>
          <w:rFonts w:ascii="Times New Roman" w:eastAsia="Times New Roman" w:hAnsi="Times New Roman" w:cs="Times New Roman"/>
          <w:b/>
          <w:sz w:val="24"/>
        </w:rPr>
        <w:t xml:space="preserve">Applicant employment/income history. Maximum 2% </w:t>
      </w:r>
    </w:p>
    <w:p w:rsidR="00DF3C5B" w:rsidRDefault="00B207AD">
      <w:pPr>
        <w:spacing w:after="0"/>
      </w:pPr>
      <w:r>
        <w:rPr>
          <w:rFonts w:ascii="Times New Roman" w:eastAsia="Times New Roman" w:hAnsi="Times New Roman" w:cs="Times New Roman"/>
          <w:b/>
          <w:sz w:val="24"/>
        </w:rPr>
        <w:t xml:space="preserve"> </w:t>
      </w:r>
    </w:p>
    <w:p w:rsidR="00DF3C5B" w:rsidRDefault="00B207AD">
      <w:pPr>
        <w:spacing w:after="5" w:line="250" w:lineRule="auto"/>
        <w:ind w:left="-5" w:right="311" w:hanging="10"/>
        <w:jc w:val="both"/>
      </w:pPr>
      <w:r>
        <w:rPr>
          <w:rFonts w:ascii="Times New Roman" w:eastAsia="Times New Roman" w:hAnsi="Times New Roman" w:cs="Times New Roman"/>
          <w:b/>
          <w:sz w:val="24"/>
        </w:rPr>
        <w:t xml:space="preserve">Section IV. Maximum 5% </w:t>
      </w:r>
    </w:p>
    <w:p w:rsidR="00DF3C5B" w:rsidRDefault="00B207AD">
      <w:pPr>
        <w:spacing w:after="0"/>
      </w:pPr>
      <w:r>
        <w:rPr>
          <w:rFonts w:ascii="Times New Roman" w:eastAsia="Times New Roman" w:hAnsi="Times New Roman" w:cs="Times New Roman"/>
          <w:b/>
          <w:sz w:val="24"/>
        </w:rPr>
        <w:t xml:space="preserve"> </w:t>
      </w:r>
    </w:p>
    <w:p w:rsidR="00DF3C5B" w:rsidRDefault="00B207AD">
      <w:pPr>
        <w:spacing w:after="5" w:line="250" w:lineRule="auto"/>
        <w:ind w:left="1090" w:right="3629" w:hanging="10"/>
        <w:jc w:val="both"/>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b/>
          <w:sz w:val="24"/>
        </w:rPr>
        <w:t>Community Service 1% B.</w:t>
      </w:r>
      <w:r>
        <w:rPr>
          <w:rFonts w:ascii="Arial" w:eastAsia="Arial" w:hAnsi="Arial" w:cs="Arial"/>
          <w:b/>
          <w:sz w:val="24"/>
        </w:rPr>
        <w:t xml:space="preserve"> </w:t>
      </w:r>
      <w:r>
        <w:rPr>
          <w:rFonts w:ascii="Times New Roman" w:eastAsia="Times New Roman" w:hAnsi="Times New Roman" w:cs="Times New Roman"/>
          <w:b/>
          <w:sz w:val="24"/>
        </w:rPr>
        <w:t>Jewish Involvement 1% C.</w:t>
      </w:r>
      <w:r>
        <w:rPr>
          <w:rFonts w:ascii="Arial" w:eastAsia="Arial" w:hAnsi="Arial" w:cs="Arial"/>
          <w:b/>
          <w:sz w:val="24"/>
        </w:rPr>
        <w:t xml:space="preserve"> </w:t>
      </w:r>
      <w:r>
        <w:rPr>
          <w:rFonts w:ascii="Times New Roman" w:eastAsia="Times New Roman" w:hAnsi="Times New Roman" w:cs="Times New Roman"/>
          <w:b/>
          <w:sz w:val="24"/>
        </w:rPr>
        <w:t xml:space="preserve">Recreational Activities 1% </w:t>
      </w:r>
    </w:p>
    <w:p w:rsidR="00DF3C5B" w:rsidRDefault="00B207AD">
      <w:pPr>
        <w:tabs>
          <w:tab w:val="center" w:pos="2730"/>
          <w:tab w:val="center" w:pos="5147"/>
        </w:tabs>
        <w:spacing w:after="5" w:line="250" w:lineRule="auto"/>
      </w:pPr>
      <w:r>
        <w:tab/>
      </w:r>
      <w:r>
        <w:rPr>
          <w:rFonts w:ascii="Times New Roman" w:eastAsia="Times New Roman" w:hAnsi="Times New Roman" w:cs="Times New Roman"/>
          <w:b/>
          <w:sz w:val="24"/>
        </w:rPr>
        <w:t>D.</w:t>
      </w:r>
      <w:r>
        <w:rPr>
          <w:rFonts w:ascii="Arial" w:eastAsia="Arial" w:hAnsi="Arial" w:cs="Arial"/>
          <w:b/>
          <w:sz w:val="24"/>
        </w:rPr>
        <w:t xml:space="preserve"> </w:t>
      </w:r>
      <w:r>
        <w:rPr>
          <w:rFonts w:ascii="Times New Roman" w:eastAsia="Times New Roman" w:hAnsi="Times New Roman" w:cs="Times New Roman"/>
          <w:b/>
          <w:sz w:val="24"/>
        </w:rPr>
        <w:t xml:space="preserve">Personal Recommendations </w:t>
      </w:r>
      <w:r>
        <w:rPr>
          <w:rFonts w:ascii="Times New Roman" w:eastAsia="Times New Roman" w:hAnsi="Times New Roman" w:cs="Times New Roman"/>
          <w:b/>
          <w:sz w:val="24"/>
        </w:rPr>
        <w:tab/>
        <w:t xml:space="preserve">Up to 2% </w:t>
      </w:r>
    </w:p>
    <w:p w:rsidR="00DF3C5B" w:rsidRDefault="00B207AD">
      <w:pPr>
        <w:spacing w:after="0"/>
        <w:ind w:left="1020"/>
      </w:pPr>
      <w:r>
        <w:rPr>
          <w:rFonts w:ascii="Times New Roman" w:eastAsia="Times New Roman" w:hAnsi="Times New Roman" w:cs="Times New Roman"/>
          <w:b/>
          <w:sz w:val="24"/>
        </w:rPr>
        <w:t xml:space="preserve"> </w:t>
      </w:r>
    </w:p>
    <w:p w:rsidR="00DF3C5B" w:rsidRDefault="00B207AD">
      <w:pPr>
        <w:spacing w:after="0"/>
      </w:pPr>
      <w:r>
        <w:rPr>
          <w:rFonts w:ascii="Arial" w:eastAsia="Arial" w:hAnsi="Arial" w:cs="Arial"/>
          <w:sz w:val="19"/>
        </w:rPr>
        <w:t xml:space="preserve"> </w:t>
      </w:r>
    </w:p>
    <w:p w:rsidR="00DF3C5B" w:rsidRDefault="00B207AD">
      <w:pPr>
        <w:pStyle w:val="Heading1"/>
        <w:spacing w:after="105"/>
      </w:pPr>
      <w:r>
        <w:t>INSTRUCTION SHEET FOR THE THELMA &amp; ISADOR S. SEGALL SCHOLARSHIP APPLICATION FOR 201</w:t>
      </w:r>
      <w:r w:rsidR="008D5588">
        <w:t>9</w:t>
      </w:r>
      <w:r>
        <w:t>-20</w:t>
      </w:r>
      <w:r w:rsidR="008D5588">
        <w:t>20</w:t>
      </w:r>
      <w:r>
        <w:t xml:space="preserve"> THE ACADEMIC YEAR </w:t>
      </w:r>
    </w:p>
    <w:p w:rsidR="00DF3C5B" w:rsidRDefault="00B207AD">
      <w:pPr>
        <w:spacing w:after="0"/>
        <w:ind w:left="50"/>
        <w:jc w:val="center"/>
      </w:pPr>
      <w:r>
        <w:rPr>
          <w:rFonts w:ascii="Arial" w:eastAsia="Arial" w:hAnsi="Arial" w:cs="Arial"/>
          <w:sz w:val="19"/>
        </w:rPr>
        <w:t xml:space="preserve"> </w:t>
      </w:r>
    </w:p>
    <w:p w:rsidR="00DF3C5B" w:rsidRDefault="00B207AD">
      <w:pPr>
        <w:numPr>
          <w:ilvl w:val="0"/>
          <w:numId w:val="2"/>
        </w:numPr>
        <w:spacing w:after="4" w:line="249" w:lineRule="auto"/>
        <w:ind w:hanging="360"/>
      </w:pPr>
      <w:r>
        <w:rPr>
          <w:rFonts w:ascii="Arial" w:eastAsia="Arial" w:hAnsi="Arial" w:cs="Arial"/>
          <w:sz w:val="19"/>
        </w:rPr>
        <w:t xml:space="preserve">Scholarships are primarily awarded on a </w:t>
      </w:r>
      <w:r>
        <w:rPr>
          <w:rFonts w:ascii="Arial" w:eastAsia="Arial" w:hAnsi="Arial" w:cs="Arial"/>
          <w:b/>
          <w:sz w:val="19"/>
        </w:rPr>
        <w:t>financial-need</w:t>
      </w:r>
      <w:r>
        <w:rPr>
          <w:rFonts w:ascii="Arial" w:eastAsia="Arial" w:hAnsi="Arial" w:cs="Arial"/>
          <w:sz w:val="19"/>
        </w:rPr>
        <w:t xml:space="preserve"> basis. </w:t>
      </w:r>
    </w:p>
    <w:p w:rsidR="00DF3C5B" w:rsidRDefault="00B207AD">
      <w:pPr>
        <w:numPr>
          <w:ilvl w:val="0"/>
          <w:numId w:val="2"/>
        </w:numPr>
        <w:spacing w:after="4" w:line="249" w:lineRule="auto"/>
        <w:ind w:hanging="360"/>
      </w:pPr>
      <w:r>
        <w:rPr>
          <w:rFonts w:ascii="Arial" w:eastAsia="Arial" w:hAnsi="Arial" w:cs="Arial"/>
          <w:sz w:val="19"/>
        </w:rPr>
        <w:t xml:space="preserve">Scholarships are available only to residents who live in the geographic area of the Alpert Jewish Family &amp; Children’s Service (from Boynton Beach north including Martin County and west to Wellington). </w:t>
      </w:r>
    </w:p>
    <w:p w:rsidR="00DF3C5B" w:rsidRDefault="00B207AD">
      <w:pPr>
        <w:numPr>
          <w:ilvl w:val="0"/>
          <w:numId w:val="2"/>
        </w:numPr>
        <w:spacing w:after="4" w:line="249" w:lineRule="auto"/>
        <w:ind w:hanging="360"/>
      </w:pPr>
      <w:r>
        <w:rPr>
          <w:rFonts w:ascii="Arial" w:eastAsia="Arial" w:hAnsi="Arial" w:cs="Arial"/>
          <w:sz w:val="19"/>
        </w:rPr>
        <w:t xml:space="preserve">The Thelma &amp; Isador S. Segall Scholarship Committee will make the final determination of the recipient of the Thelma &amp; Isador S. Segall Scholarship.  </w:t>
      </w:r>
    </w:p>
    <w:p w:rsidR="00DF3C5B" w:rsidRDefault="00B207AD">
      <w:pPr>
        <w:numPr>
          <w:ilvl w:val="0"/>
          <w:numId w:val="2"/>
        </w:numPr>
        <w:spacing w:after="4" w:line="249" w:lineRule="auto"/>
        <w:ind w:hanging="360"/>
      </w:pPr>
      <w:r>
        <w:rPr>
          <w:rFonts w:ascii="Arial" w:eastAsia="Arial" w:hAnsi="Arial" w:cs="Arial"/>
          <w:sz w:val="19"/>
        </w:rPr>
        <w:t xml:space="preserve">Follow all instructions carefully! </w:t>
      </w:r>
    </w:p>
    <w:p w:rsidR="00DF3C5B" w:rsidRPr="008D5588" w:rsidRDefault="00B207AD">
      <w:pPr>
        <w:numPr>
          <w:ilvl w:val="0"/>
          <w:numId w:val="2"/>
        </w:numPr>
        <w:spacing w:after="4" w:line="249" w:lineRule="auto"/>
        <w:ind w:hanging="360"/>
      </w:pPr>
      <w:r>
        <w:rPr>
          <w:rFonts w:ascii="Arial" w:eastAsia="Arial" w:hAnsi="Arial" w:cs="Arial"/>
          <w:sz w:val="19"/>
        </w:rPr>
        <w:t>Please address questions to Olivia Tartakow at 561-6</w:t>
      </w:r>
      <w:r w:rsidR="008D5588">
        <w:rPr>
          <w:rFonts w:ascii="Arial" w:eastAsia="Arial" w:hAnsi="Arial" w:cs="Arial"/>
          <w:sz w:val="19"/>
        </w:rPr>
        <w:t>8</w:t>
      </w:r>
      <w:r>
        <w:rPr>
          <w:rFonts w:ascii="Arial" w:eastAsia="Arial" w:hAnsi="Arial" w:cs="Arial"/>
          <w:sz w:val="19"/>
        </w:rPr>
        <w:t xml:space="preserve">4-1991 or </w:t>
      </w:r>
      <w:hyperlink r:id="rId5" w:history="1">
        <w:r w:rsidR="008D5588" w:rsidRPr="00BF2017">
          <w:rPr>
            <w:rStyle w:val="Hyperlink"/>
            <w:rFonts w:ascii="Arial" w:eastAsia="Arial" w:hAnsi="Arial" w:cs="Arial"/>
            <w:sz w:val="19"/>
          </w:rPr>
          <w:t>otartakow@jfcsonline.com</w:t>
        </w:r>
      </w:hyperlink>
    </w:p>
    <w:p w:rsidR="00DF3C5B" w:rsidRDefault="00B207AD">
      <w:pPr>
        <w:spacing w:after="9"/>
      </w:pPr>
      <w:r>
        <w:rPr>
          <w:rFonts w:ascii="Arial" w:eastAsia="Arial" w:hAnsi="Arial" w:cs="Arial"/>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3" w:line="251" w:lineRule="auto"/>
        <w:ind w:left="60" w:right="4" w:hanging="10"/>
        <w:jc w:val="center"/>
      </w:pPr>
      <w:r>
        <w:rPr>
          <w:rFonts w:ascii="Arial" w:eastAsia="Arial" w:hAnsi="Arial" w:cs="Arial"/>
          <w:b/>
          <w:sz w:val="19"/>
        </w:rPr>
        <w:t>The completed application and ALL accompanying documentation are</w:t>
      </w:r>
      <w:r>
        <w:rPr>
          <w:rFonts w:ascii="Arial" w:eastAsia="Arial" w:hAnsi="Arial" w:cs="Arial"/>
          <w:b/>
          <w:sz w:val="19"/>
          <w:u w:val="single" w:color="000000"/>
        </w:rPr>
        <w:t xml:space="preserve"> due no later than Friday, </w:t>
      </w:r>
      <w:r w:rsidR="008D5588">
        <w:rPr>
          <w:rFonts w:ascii="Arial" w:eastAsia="Arial" w:hAnsi="Arial" w:cs="Arial"/>
          <w:b/>
          <w:sz w:val="19"/>
          <w:u w:val="single" w:color="000000"/>
        </w:rPr>
        <w:t>May 3, 2020</w:t>
      </w:r>
      <w:r>
        <w:rPr>
          <w:rFonts w:ascii="Arial" w:eastAsia="Arial" w:hAnsi="Arial" w:cs="Arial"/>
          <w:b/>
          <w:sz w:val="19"/>
          <w:u w:val="single" w:color="000000"/>
        </w:rPr>
        <w:t>.</w:t>
      </w:r>
      <w:r>
        <w:rPr>
          <w:rFonts w:ascii="Arial" w:eastAsia="Arial" w:hAnsi="Arial" w:cs="Arial"/>
          <w:b/>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0"/>
        <w:ind w:left="50" w:right="4"/>
        <w:jc w:val="center"/>
      </w:pPr>
      <w:r>
        <w:rPr>
          <w:rFonts w:ascii="Arial" w:eastAsia="Arial" w:hAnsi="Arial" w:cs="Arial"/>
          <w:b/>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3" w:line="251" w:lineRule="auto"/>
        <w:ind w:left="60" w:right="4" w:hanging="10"/>
        <w:jc w:val="center"/>
      </w:pPr>
      <w:r>
        <w:rPr>
          <w:rFonts w:ascii="Arial" w:eastAsia="Arial" w:hAnsi="Arial" w:cs="Arial"/>
          <w:b/>
          <w:sz w:val="19"/>
        </w:rPr>
        <w:t xml:space="preserve">LATE APPLICATIONS OR LATE DOCUMENTATION WILL NOT BE ACCEPTED.  </w:t>
      </w:r>
    </w:p>
    <w:p w:rsidR="00DF3C5B" w:rsidRDefault="00B207AD">
      <w:pPr>
        <w:pBdr>
          <w:top w:val="single" w:sz="4" w:space="0" w:color="000000"/>
          <w:left w:val="single" w:sz="4" w:space="0" w:color="000000"/>
          <w:bottom w:val="single" w:sz="4" w:space="0" w:color="000000"/>
          <w:right w:val="single" w:sz="4" w:space="0" w:color="000000"/>
        </w:pBdr>
        <w:spacing w:after="0"/>
        <w:ind w:left="50" w:right="4"/>
        <w:jc w:val="center"/>
      </w:pPr>
      <w:r>
        <w:rPr>
          <w:rFonts w:ascii="Arial" w:eastAsia="Arial" w:hAnsi="Arial" w:cs="Arial"/>
          <w:b/>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17"/>
        <w:ind w:left="50" w:right="4"/>
        <w:jc w:val="center"/>
      </w:pPr>
      <w:r>
        <w:rPr>
          <w:rFonts w:ascii="Arial" w:eastAsia="Arial" w:hAnsi="Arial" w:cs="Arial"/>
          <w:b/>
          <w:sz w:val="19"/>
        </w:rPr>
        <w:t xml:space="preserve">THERE WILL BE </w:t>
      </w:r>
      <w:r>
        <w:rPr>
          <w:rFonts w:ascii="Arial" w:eastAsia="Arial" w:hAnsi="Arial" w:cs="Arial"/>
          <w:b/>
          <w:sz w:val="19"/>
          <w:u w:val="single" w:color="000000"/>
        </w:rPr>
        <w:t>ABSOLUTELY NO EXCEPTIONS</w:t>
      </w:r>
      <w:r>
        <w:rPr>
          <w:rFonts w:ascii="Arial" w:eastAsia="Arial" w:hAnsi="Arial" w:cs="Arial"/>
          <w:b/>
          <w:sz w:val="19"/>
        </w:rPr>
        <w:t xml:space="preserve">! </w:t>
      </w:r>
    </w:p>
    <w:p w:rsidR="00DF3C5B" w:rsidRDefault="00B207AD">
      <w:pPr>
        <w:spacing w:after="0"/>
        <w:ind w:left="50"/>
        <w:jc w:val="center"/>
      </w:pPr>
      <w:r>
        <w:rPr>
          <w:rFonts w:ascii="Arial" w:eastAsia="Arial" w:hAnsi="Arial" w:cs="Arial"/>
          <w:sz w:val="19"/>
        </w:rPr>
        <w:t xml:space="preserve"> </w:t>
      </w:r>
    </w:p>
    <w:p w:rsidR="00DF3C5B" w:rsidRDefault="00B207AD">
      <w:pPr>
        <w:pStyle w:val="Heading1"/>
        <w:ind w:right="7"/>
      </w:pPr>
      <w:r>
        <w:t xml:space="preserve">APPLICATION CHECKLIST </w:t>
      </w:r>
    </w:p>
    <w:p w:rsidR="00DF3C5B" w:rsidRDefault="00B207AD">
      <w:pPr>
        <w:spacing w:after="4" w:line="249" w:lineRule="auto"/>
        <w:ind w:left="-5" w:hanging="10"/>
      </w:pPr>
      <w:r>
        <w:rPr>
          <w:noProof/>
        </w:rPr>
        <mc:AlternateContent>
          <mc:Choice Requires="wpg">
            <w:drawing>
              <wp:anchor distT="0" distB="0" distL="114300" distR="114300" simplePos="0" relativeHeight="251658240" behindDoc="0" locked="0" layoutInCell="1" allowOverlap="1">
                <wp:simplePos x="0" y="0"/>
                <wp:positionH relativeFrom="column">
                  <wp:posOffset>13729</wp:posOffset>
                </wp:positionH>
                <wp:positionV relativeFrom="paragraph">
                  <wp:posOffset>-6659</wp:posOffset>
                </wp:positionV>
                <wp:extent cx="109728" cy="1082040"/>
                <wp:effectExtent l="0" t="0" r="0" b="0"/>
                <wp:wrapSquare wrapText="bothSides"/>
                <wp:docPr id="9555" name="Group 9555"/>
                <wp:cNvGraphicFramePr/>
                <a:graphic xmlns:a="http://schemas.openxmlformats.org/drawingml/2006/main">
                  <a:graphicData uri="http://schemas.microsoft.com/office/word/2010/wordprocessingGroup">
                    <wpg:wgp>
                      <wpg:cNvGrpSpPr/>
                      <wpg:grpSpPr>
                        <a:xfrm>
                          <a:off x="0" y="0"/>
                          <a:ext cx="109728" cy="1082040"/>
                          <a:chOff x="0" y="0"/>
                          <a:chExt cx="109728" cy="1082040"/>
                        </a:xfrm>
                      </wpg:grpSpPr>
                      <wps:wsp>
                        <wps:cNvPr id="158" name="Shape 158"/>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0" y="138685"/>
                            <a:ext cx="109728" cy="109727"/>
                          </a:xfrm>
                          <a:custGeom>
                            <a:avLst/>
                            <a:gdLst/>
                            <a:ahLst/>
                            <a:cxnLst/>
                            <a:rect l="0" t="0" r="0" b="0"/>
                            <a:pathLst>
                              <a:path w="109728" h="109727">
                                <a:moveTo>
                                  <a:pt x="0" y="109727"/>
                                </a:moveTo>
                                <a:lnTo>
                                  <a:pt x="109728" y="109727"/>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7" name="Shape 167"/>
                        <wps:cNvSpPr/>
                        <wps:spPr>
                          <a:xfrm>
                            <a:off x="0" y="416052"/>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3" name="Shape 173"/>
                        <wps:cNvSpPr/>
                        <wps:spPr>
                          <a:xfrm>
                            <a:off x="0" y="693420"/>
                            <a:ext cx="109728" cy="109727"/>
                          </a:xfrm>
                          <a:custGeom>
                            <a:avLst/>
                            <a:gdLst/>
                            <a:ahLst/>
                            <a:cxnLst/>
                            <a:rect l="0" t="0" r="0" b="0"/>
                            <a:pathLst>
                              <a:path w="109728" h="109727">
                                <a:moveTo>
                                  <a:pt x="0" y="109727"/>
                                </a:moveTo>
                                <a:lnTo>
                                  <a:pt x="109728" y="109727"/>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972312"/>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5" style="width:8.64pt;height:85.2pt;position:absolute;mso-position-horizontal-relative:text;mso-position-horizontal:absolute;margin-left:1.08102pt;mso-position-vertical-relative:text;margin-top:-0.524414pt;" coordsize="1097,10820">
                <v:shape id="Shape 158" style="position:absolute;width:1097;height:1097;left:0;top:0;" coordsize="109728,109728" path="m0,109728l109728,109728l109728,0l0,0x">
                  <v:stroke weight="0.72pt" endcap="round" joinstyle="miter" miterlimit="10" on="true" color="#000000"/>
                  <v:fill on="false" color="#000000" opacity="0"/>
                </v:shape>
                <v:shape id="Shape 162" style="position:absolute;width:1097;height:1097;left:0;top:1386;" coordsize="109728,109727" path="m0,109727l109728,109727l109728,0l0,0x">
                  <v:stroke weight="0.72pt" endcap="round" joinstyle="miter" miterlimit="10" on="true" color="#000000"/>
                  <v:fill on="false" color="#000000" opacity="0"/>
                </v:shape>
                <v:shape id="Shape 167" style="position:absolute;width:1097;height:1097;left:0;top:4160;" coordsize="109728,109728" path="m0,109728l109728,109728l109728,0l0,0x">
                  <v:stroke weight="0.72pt" endcap="round" joinstyle="miter" miterlimit="10" on="true" color="#000000"/>
                  <v:fill on="false" color="#000000" opacity="0"/>
                </v:shape>
                <v:shape id="Shape 173" style="position:absolute;width:1097;height:1097;left:0;top:6934;" coordsize="109728,109727" path="m0,109727l109728,109727l109728,0l0,0x">
                  <v:stroke weight="0.72pt" endcap="round" joinstyle="miter" miterlimit="10" on="true" color="#000000"/>
                  <v:fill on="false" color="#000000" opacity="0"/>
                </v:shape>
                <v:shape id="Shape 178" style="position:absolute;width:1097;height:1097;left:0;top:9723;" coordsize="109728,109728" path="m0,109728l109728,109728l109728,0l0,0x">
                  <v:stroke weight="0.72pt" endcap="round" joinstyle="miter" miterlimit="10" on="true" color="#000000"/>
                  <v:fill on="false" color="#000000" opacity="0"/>
                </v:shape>
                <w10:wrap type="square"/>
              </v:group>
            </w:pict>
          </mc:Fallback>
        </mc:AlternateContent>
      </w:r>
      <w:r>
        <w:rPr>
          <w:rFonts w:ascii="Arial" w:eastAsia="Arial" w:hAnsi="Arial" w:cs="Arial"/>
          <w:sz w:val="19"/>
        </w:rPr>
        <w:t xml:space="preserve"> </w:t>
      </w:r>
      <w:r>
        <w:rPr>
          <w:rFonts w:ascii="Arial" w:eastAsia="Arial" w:hAnsi="Arial" w:cs="Arial"/>
          <w:b/>
          <w:sz w:val="19"/>
        </w:rPr>
        <w:t>Completed application</w:t>
      </w:r>
      <w:r>
        <w:rPr>
          <w:rFonts w:ascii="Arial" w:eastAsia="Arial" w:hAnsi="Arial" w:cs="Arial"/>
          <w:sz w:val="19"/>
        </w:rPr>
        <w:t xml:space="preserve"> – ALL sections must be completed in full. </w:t>
      </w:r>
    </w:p>
    <w:p w:rsidR="00DF3C5B" w:rsidRDefault="00B207AD">
      <w:pPr>
        <w:spacing w:after="4" w:line="250" w:lineRule="auto"/>
        <w:ind w:left="127" w:hanging="142"/>
      </w:pPr>
      <w:r>
        <w:rPr>
          <w:rFonts w:ascii="Arial" w:eastAsia="Arial" w:hAnsi="Arial" w:cs="Arial"/>
          <w:sz w:val="19"/>
        </w:rPr>
        <w:t xml:space="preserve"> </w:t>
      </w:r>
      <w:r>
        <w:rPr>
          <w:rFonts w:ascii="Arial" w:eastAsia="Arial" w:hAnsi="Arial" w:cs="Arial"/>
          <w:b/>
          <w:sz w:val="19"/>
        </w:rPr>
        <w:t>A copy of the first two pages of the applicable U.S. Individual Tax Return (1040)</w:t>
      </w:r>
      <w:r>
        <w:rPr>
          <w:rFonts w:ascii="Arial" w:eastAsia="Arial" w:hAnsi="Arial" w:cs="Arial"/>
          <w:sz w:val="19"/>
        </w:rPr>
        <w:t xml:space="preserve">. (Do NOT submit state forms or any additional federal forms.) </w:t>
      </w:r>
    </w:p>
    <w:p w:rsidR="00DF3C5B" w:rsidRDefault="00B207AD">
      <w:pPr>
        <w:spacing w:after="4" w:line="249" w:lineRule="auto"/>
        <w:ind w:left="127" w:hanging="142"/>
      </w:pPr>
      <w:r>
        <w:rPr>
          <w:rFonts w:ascii="Arial" w:eastAsia="Arial" w:hAnsi="Arial" w:cs="Arial"/>
          <w:sz w:val="19"/>
        </w:rPr>
        <w:t xml:space="preserve"> </w:t>
      </w:r>
      <w:r>
        <w:rPr>
          <w:rFonts w:ascii="Arial" w:eastAsia="Arial" w:hAnsi="Arial" w:cs="Arial"/>
          <w:b/>
          <w:sz w:val="19"/>
        </w:rPr>
        <w:t>Academic transcript</w:t>
      </w:r>
      <w:r>
        <w:rPr>
          <w:rFonts w:ascii="Arial" w:eastAsia="Arial" w:hAnsi="Arial" w:cs="Arial"/>
          <w:sz w:val="19"/>
        </w:rPr>
        <w:t xml:space="preserve"> – An </w:t>
      </w:r>
      <w:r>
        <w:rPr>
          <w:rFonts w:ascii="Arial" w:eastAsia="Arial" w:hAnsi="Arial" w:cs="Arial"/>
          <w:sz w:val="19"/>
          <w:u w:val="single" w:color="000000"/>
        </w:rPr>
        <w:t>official</w:t>
      </w:r>
      <w:r>
        <w:rPr>
          <w:rFonts w:ascii="Arial" w:eastAsia="Arial" w:hAnsi="Arial" w:cs="Arial"/>
          <w:sz w:val="19"/>
        </w:rPr>
        <w:t xml:space="preserve"> transcript from the applicant’s school is required. Grade reports printed from a student’s online account are NOT acceptable. </w:t>
      </w:r>
    </w:p>
    <w:p w:rsidR="00DF3C5B" w:rsidRDefault="00B207AD">
      <w:pPr>
        <w:spacing w:after="4" w:line="249" w:lineRule="auto"/>
        <w:ind w:left="127" w:hanging="142"/>
      </w:pPr>
      <w:r>
        <w:rPr>
          <w:rFonts w:ascii="Arial" w:eastAsia="Arial" w:hAnsi="Arial" w:cs="Arial"/>
          <w:sz w:val="19"/>
        </w:rPr>
        <w:t xml:space="preserve"> </w:t>
      </w:r>
      <w:r>
        <w:rPr>
          <w:rFonts w:ascii="Arial" w:eastAsia="Arial" w:hAnsi="Arial" w:cs="Arial"/>
          <w:b/>
          <w:sz w:val="19"/>
        </w:rPr>
        <w:t>Two recommendations</w:t>
      </w:r>
      <w:r>
        <w:rPr>
          <w:rFonts w:ascii="Arial" w:eastAsia="Arial" w:hAnsi="Arial" w:cs="Arial"/>
          <w:sz w:val="19"/>
        </w:rPr>
        <w:t xml:space="preserve"> – Specific information on recommendations is given at the end of this application. </w:t>
      </w:r>
    </w:p>
    <w:p w:rsidR="00DF3C5B" w:rsidRDefault="00B207AD">
      <w:pPr>
        <w:spacing w:after="4" w:line="249" w:lineRule="auto"/>
        <w:ind w:left="-5" w:hanging="10"/>
      </w:pPr>
      <w:r>
        <w:rPr>
          <w:rFonts w:ascii="Arial" w:eastAsia="Arial" w:hAnsi="Arial" w:cs="Arial"/>
          <w:sz w:val="19"/>
        </w:rPr>
        <w:t xml:space="preserve"> Please enclose a recent picture with your application. </w:t>
      </w:r>
    </w:p>
    <w:p w:rsidR="00DF3C5B" w:rsidRDefault="00B207AD">
      <w:pPr>
        <w:spacing w:after="0"/>
      </w:pPr>
      <w:r>
        <w:rPr>
          <w:rFonts w:ascii="Arial" w:eastAsia="Arial" w:hAnsi="Arial" w:cs="Arial"/>
          <w:sz w:val="19"/>
        </w:rPr>
        <w:t xml:space="preserve"> </w:t>
      </w:r>
    </w:p>
    <w:p w:rsidR="00DF3C5B" w:rsidRDefault="00B207AD">
      <w:pPr>
        <w:spacing w:after="0"/>
        <w:ind w:left="1440"/>
        <w:rPr>
          <w:rFonts w:ascii="Arial" w:eastAsia="Arial" w:hAnsi="Arial" w:cs="Arial"/>
          <w:sz w:val="19"/>
        </w:rPr>
      </w:pPr>
      <w:r>
        <w:rPr>
          <w:rFonts w:ascii="Arial" w:eastAsia="Arial" w:hAnsi="Arial" w:cs="Arial"/>
          <w:sz w:val="19"/>
        </w:rPr>
        <w:t xml:space="preserve"> </w:t>
      </w:r>
    </w:p>
    <w:p w:rsidR="008D5588" w:rsidRDefault="008D5588">
      <w:pPr>
        <w:spacing w:after="0"/>
        <w:ind w:left="1440"/>
        <w:rPr>
          <w:rFonts w:ascii="Arial" w:eastAsia="Arial" w:hAnsi="Arial" w:cs="Arial"/>
          <w:sz w:val="19"/>
        </w:rPr>
      </w:pPr>
    </w:p>
    <w:p w:rsidR="008D5588" w:rsidRDefault="008D5588">
      <w:pPr>
        <w:spacing w:after="0"/>
        <w:ind w:left="1440"/>
      </w:pPr>
    </w:p>
    <w:p w:rsidR="00DF3C5B" w:rsidRDefault="00B207AD">
      <w:pPr>
        <w:tabs>
          <w:tab w:val="center" w:pos="4656"/>
        </w:tabs>
        <w:spacing w:after="115" w:line="250" w:lineRule="auto"/>
        <w:ind w:left="-15"/>
      </w:pPr>
      <w:r>
        <w:rPr>
          <w:rFonts w:ascii="Arial" w:eastAsia="Arial" w:hAnsi="Arial" w:cs="Arial"/>
          <w:sz w:val="19"/>
        </w:rPr>
        <w:lastRenderedPageBreak/>
        <w:t xml:space="preserve"> </w:t>
      </w:r>
      <w:r>
        <w:rPr>
          <w:rFonts w:ascii="Arial" w:eastAsia="Arial" w:hAnsi="Arial" w:cs="Arial"/>
          <w:sz w:val="19"/>
        </w:rPr>
        <w:tab/>
      </w:r>
      <w:r>
        <w:rPr>
          <w:rFonts w:ascii="Arial" w:eastAsia="Arial" w:hAnsi="Arial" w:cs="Arial"/>
          <w:b/>
          <w:sz w:val="19"/>
        </w:rPr>
        <w:t xml:space="preserve">INSTRUCTIONS FOR APPLICATIONS INVOLVING APPLICANTS </w:t>
      </w:r>
    </w:p>
    <w:p w:rsidR="00DF3C5B" w:rsidRDefault="00B207AD">
      <w:pPr>
        <w:pStyle w:val="Heading1"/>
        <w:spacing w:after="105"/>
        <w:ind w:right="3"/>
      </w:pPr>
      <w:r>
        <w:t xml:space="preserve">WITH DIVORCED OR SEPARATED PARENTS </w:t>
      </w:r>
    </w:p>
    <w:p w:rsidR="00DF3C5B" w:rsidRDefault="00B207AD">
      <w:pPr>
        <w:numPr>
          <w:ilvl w:val="0"/>
          <w:numId w:val="3"/>
        </w:numPr>
        <w:spacing w:after="113" w:line="249" w:lineRule="auto"/>
        <w:ind w:hanging="360"/>
      </w:pPr>
      <w:r>
        <w:rPr>
          <w:rFonts w:ascii="Arial" w:eastAsia="Arial" w:hAnsi="Arial" w:cs="Arial"/>
          <w:sz w:val="19"/>
        </w:rPr>
        <w:t xml:space="preserve">If the applicant is under the age of 18 years old, the application must be signed by the custodial parent, and that parent must also supply financial information, including the required copy of that parent's tax return. </w:t>
      </w:r>
    </w:p>
    <w:p w:rsidR="00DF3C5B" w:rsidRDefault="00B207AD">
      <w:pPr>
        <w:numPr>
          <w:ilvl w:val="0"/>
          <w:numId w:val="3"/>
        </w:numPr>
        <w:spacing w:after="113" w:line="249" w:lineRule="auto"/>
        <w:ind w:hanging="360"/>
      </w:pPr>
      <w:r>
        <w:rPr>
          <w:rFonts w:ascii="Arial" w:eastAsia="Arial" w:hAnsi="Arial" w:cs="Arial"/>
          <w:sz w:val="19"/>
        </w:rPr>
        <w:t xml:space="preserve">If the applicant is 18 years old, but under 21 years of age, then the application must be signed by each parent:  </w:t>
      </w:r>
    </w:p>
    <w:p w:rsidR="00DF3C5B" w:rsidRDefault="00B207AD">
      <w:pPr>
        <w:spacing w:after="113" w:line="249" w:lineRule="auto"/>
        <w:ind w:left="720" w:hanging="360"/>
      </w:pPr>
      <w:r>
        <w:rPr>
          <w:rFonts w:ascii="Arial" w:eastAsia="Arial" w:hAnsi="Arial" w:cs="Arial"/>
          <w:sz w:val="19"/>
        </w:rPr>
        <w:t xml:space="preserve">a) with whom the applicant resides as a member of that parent's household; (b) who claims the applicant as a deduction on that parent's tax return; and (c) who provides any financial support to the applicant. Each parent that qualifies under (a), (b) and/or (c) must also supply financial information, including the required copy of that parent's tax return. </w:t>
      </w:r>
    </w:p>
    <w:p w:rsidR="00DF3C5B" w:rsidRDefault="00B207AD">
      <w:pPr>
        <w:numPr>
          <w:ilvl w:val="0"/>
          <w:numId w:val="3"/>
        </w:numPr>
        <w:spacing w:after="113" w:line="249" w:lineRule="auto"/>
        <w:ind w:hanging="360"/>
      </w:pPr>
      <w:r>
        <w:rPr>
          <w:rFonts w:ascii="Arial" w:eastAsia="Arial" w:hAnsi="Arial" w:cs="Arial"/>
          <w:sz w:val="19"/>
        </w:rPr>
        <w:t xml:space="preserve">If there is joint custody, the application must be signed by each parent and each must supply financial information, including the required copy of each parent’s tax return. </w:t>
      </w:r>
    </w:p>
    <w:p w:rsidR="00DF3C5B" w:rsidRDefault="00B207AD">
      <w:pPr>
        <w:numPr>
          <w:ilvl w:val="0"/>
          <w:numId w:val="3"/>
        </w:numPr>
        <w:spacing w:after="113" w:line="249" w:lineRule="auto"/>
        <w:ind w:hanging="360"/>
      </w:pPr>
      <w:r>
        <w:rPr>
          <w:rFonts w:ascii="Arial" w:eastAsia="Arial" w:hAnsi="Arial" w:cs="Arial"/>
          <w:sz w:val="19"/>
        </w:rPr>
        <w:t xml:space="preserve">For all applications involving applicants under the age of 21 years, financial information, including copies of the requisite tax returns, must be filed regarding any parent who has supplied any financial support to the applicant whatsoever. Providing a residence is also considered as financial support. </w:t>
      </w:r>
    </w:p>
    <w:p w:rsidR="00DF3C5B" w:rsidRDefault="00B207AD">
      <w:pPr>
        <w:numPr>
          <w:ilvl w:val="0"/>
          <w:numId w:val="3"/>
        </w:numPr>
        <w:spacing w:after="113" w:line="249" w:lineRule="auto"/>
        <w:ind w:hanging="360"/>
      </w:pPr>
      <w:r>
        <w:rPr>
          <w:rFonts w:ascii="Arial" w:eastAsia="Arial" w:hAnsi="Arial" w:cs="Arial"/>
          <w:sz w:val="19"/>
        </w:rPr>
        <w:t xml:space="preserve">In the event that a parent is obligated by judicial decree to provide support and has failed to do so, that should be noted in the application. </w:t>
      </w:r>
    </w:p>
    <w:p w:rsidR="00CC283B" w:rsidRDefault="00B207AD">
      <w:pPr>
        <w:numPr>
          <w:ilvl w:val="0"/>
          <w:numId w:val="3"/>
        </w:numPr>
        <w:spacing w:after="4" w:line="249" w:lineRule="auto"/>
        <w:ind w:hanging="360"/>
        <w:rPr>
          <w:rFonts w:ascii="Arial" w:eastAsia="Arial" w:hAnsi="Arial" w:cs="Arial"/>
          <w:sz w:val="19"/>
        </w:rPr>
      </w:pPr>
      <w:r>
        <w:rPr>
          <w:rFonts w:ascii="Arial" w:eastAsia="Arial" w:hAnsi="Arial" w:cs="Arial"/>
          <w:sz w:val="19"/>
        </w:rPr>
        <w:t xml:space="preserve">Parents who are divorced, separated or otherwise involved in a domestic dispute must understand that the Thelma &amp; Isador S. Segall Scholarship Committee is concerned solely with the welfare of all of the applicant children of our community who seek financial assistance for scholarship purposes. While the Thelma &amp; Isador S. Segall Scholarship Committee will maintain its policy of confidentiality, it will not be made a participant in any dispute between parents, including, but not limited to, any effort by one parent to conceal information from another parent, or by one parent to embarrass another parent. If an application is filed with the Financial Aid Committee, the committee has the right to receive and utilize all information it believes necessary or desirable in order for it to make its determinations. The Thelma &amp; Isador S. Segall Scholarship Committee and its staff shall not be responsible or liable to any parent or other person regarding or arising out of any information that is supplied or requested involving any application for financial assistance. A submission of an application shall be recognition of the foregoing. </w:t>
      </w:r>
    </w:p>
    <w:p w:rsidR="00DF3C5B" w:rsidRPr="00CC283B" w:rsidRDefault="00CC283B" w:rsidP="00CC283B">
      <w:pPr>
        <w:rPr>
          <w:rFonts w:ascii="Arial" w:eastAsia="Arial" w:hAnsi="Arial" w:cs="Arial"/>
          <w:sz w:val="19"/>
        </w:rPr>
      </w:pPr>
      <w:r>
        <w:rPr>
          <w:rFonts w:ascii="Arial" w:eastAsia="Arial" w:hAnsi="Arial" w:cs="Arial"/>
          <w:sz w:val="19"/>
        </w:rPr>
        <w:br w:type="page"/>
      </w:r>
    </w:p>
    <w:tbl>
      <w:tblPr>
        <w:tblStyle w:val="TableGrid"/>
        <w:tblW w:w="8866" w:type="dxa"/>
        <w:tblInd w:w="-113" w:type="dxa"/>
        <w:tblCellMar>
          <w:top w:w="56" w:type="dxa"/>
          <w:left w:w="113" w:type="dxa"/>
          <w:right w:w="115" w:type="dxa"/>
        </w:tblCellMar>
        <w:tblLook w:val="04A0" w:firstRow="1" w:lastRow="0" w:firstColumn="1" w:lastColumn="0" w:noHBand="0" w:noVBand="1"/>
      </w:tblPr>
      <w:tblGrid>
        <w:gridCol w:w="8866"/>
      </w:tblGrid>
      <w:tr w:rsidR="00DF3C5B">
        <w:trPr>
          <w:trHeight w:val="4202"/>
        </w:trPr>
        <w:tc>
          <w:tcPr>
            <w:tcW w:w="8866" w:type="dxa"/>
            <w:tcBorders>
              <w:top w:val="single" w:sz="4" w:space="0" w:color="000000"/>
              <w:left w:val="single" w:sz="4" w:space="0" w:color="000000"/>
              <w:bottom w:val="single" w:sz="4" w:space="0" w:color="000000"/>
              <w:right w:val="single" w:sz="4" w:space="0" w:color="000000"/>
            </w:tcBorders>
          </w:tcPr>
          <w:p w:rsidR="00DF3C5B" w:rsidRDefault="00B207AD">
            <w:pPr>
              <w:ind w:left="55"/>
              <w:jc w:val="center"/>
            </w:pPr>
            <w:r>
              <w:rPr>
                <w:rFonts w:ascii="Arial" w:eastAsia="Arial" w:hAnsi="Arial" w:cs="Arial"/>
                <w:b/>
                <w:sz w:val="19"/>
              </w:rPr>
              <w:lastRenderedPageBreak/>
              <w:t xml:space="preserve"> </w:t>
            </w:r>
          </w:p>
          <w:p w:rsidR="00DF3C5B" w:rsidRDefault="00B207AD">
            <w:pPr>
              <w:ind w:right="1"/>
              <w:jc w:val="center"/>
            </w:pPr>
            <w:r>
              <w:rPr>
                <w:rFonts w:ascii="Arial" w:eastAsia="Arial" w:hAnsi="Arial" w:cs="Arial"/>
                <w:b/>
                <w:sz w:val="19"/>
              </w:rPr>
              <w:t xml:space="preserve">THE THELMA &amp; ISADOR S. SEGALL SCHOLARSHIP  </w:t>
            </w:r>
          </w:p>
          <w:p w:rsidR="00DF3C5B" w:rsidRDefault="00B207AD">
            <w:pPr>
              <w:ind w:right="3"/>
              <w:jc w:val="center"/>
            </w:pPr>
            <w:r>
              <w:rPr>
                <w:rFonts w:ascii="Arial" w:eastAsia="Arial" w:hAnsi="Arial" w:cs="Arial"/>
                <w:b/>
                <w:sz w:val="19"/>
              </w:rPr>
              <w:t>APPLICATION FOR THE 201</w:t>
            </w:r>
            <w:r w:rsidR="00E30D8A">
              <w:rPr>
                <w:rFonts w:ascii="Arial" w:eastAsia="Arial" w:hAnsi="Arial" w:cs="Arial"/>
                <w:b/>
                <w:sz w:val="19"/>
              </w:rPr>
              <w:t>9-2020</w:t>
            </w:r>
            <w:r>
              <w:rPr>
                <w:rFonts w:ascii="Arial" w:eastAsia="Arial" w:hAnsi="Arial" w:cs="Arial"/>
                <w:b/>
                <w:sz w:val="19"/>
              </w:rPr>
              <w:t xml:space="preserve"> ACADEMIC YEAR </w:t>
            </w:r>
          </w:p>
          <w:p w:rsidR="00DF3C5B" w:rsidRDefault="00B207AD">
            <w:r>
              <w:rPr>
                <w:rFonts w:ascii="Arial" w:eastAsia="Arial" w:hAnsi="Arial" w:cs="Arial"/>
                <w:b/>
                <w:sz w:val="19"/>
              </w:rPr>
              <w:t xml:space="preserve"> </w:t>
            </w:r>
          </w:p>
          <w:p w:rsidR="00DF3C5B" w:rsidRDefault="00B207AD">
            <w:pPr>
              <w:jc w:val="center"/>
            </w:pPr>
            <w:r>
              <w:rPr>
                <w:rFonts w:ascii="Arial" w:eastAsia="Arial" w:hAnsi="Arial" w:cs="Arial"/>
                <w:b/>
                <w:sz w:val="19"/>
              </w:rPr>
              <w:t xml:space="preserve">SCHOLARSHIP APPLICATIONS </w:t>
            </w:r>
            <w:r>
              <w:rPr>
                <w:rFonts w:ascii="Arial" w:eastAsia="Arial" w:hAnsi="Arial" w:cs="Arial"/>
                <w:b/>
                <w:sz w:val="19"/>
                <w:u w:val="single" w:color="000000"/>
              </w:rPr>
              <w:t>MUST</w:t>
            </w:r>
            <w:r>
              <w:rPr>
                <w:rFonts w:ascii="Arial" w:eastAsia="Arial" w:hAnsi="Arial" w:cs="Arial"/>
                <w:b/>
                <w:sz w:val="19"/>
              </w:rPr>
              <w:t xml:space="preserve"> BE TYPED.  </w:t>
            </w:r>
          </w:p>
          <w:p w:rsidR="00DF3C5B" w:rsidRDefault="00B207AD">
            <w:pPr>
              <w:jc w:val="center"/>
            </w:pPr>
            <w:r>
              <w:rPr>
                <w:rFonts w:ascii="Arial" w:eastAsia="Arial" w:hAnsi="Arial" w:cs="Arial"/>
                <w:b/>
                <w:i/>
                <w:sz w:val="19"/>
              </w:rPr>
              <w:t xml:space="preserve">Hand-written applications will not be accepted. </w:t>
            </w:r>
          </w:p>
          <w:p w:rsidR="00DF3C5B" w:rsidRDefault="00B207AD">
            <w:pPr>
              <w:ind w:right="3"/>
              <w:jc w:val="center"/>
            </w:pPr>
            <w:r>
              <w:rPr>
                <w:rFonts w:ascii="Arial" w:eastAsia="Arial" w:hAnsi="Arial" w:cs="Arial"/>
                <w:b/>
                <w:i/>
                <w:sz w:val="19"/>
              </w:rPr>
              <w:t xml:space="preserve">Carefully follow the directions below. </w:t>
            </w:r>
          </w:p>
          <w:p w:rsidR="00DF3C5B" w:rsidRDefault="00B207AD">
            <w:pPr>
              <w:ind w:left="55"/>
              <w:jc w:val="center"/>
            </w:pPr>
            <w:r>
              <w:rPr>
                <w:rFonts w:ascii="Arial" w:eastAsia="Arial" w:hAnsi="Arial" w:cs="Arial"/>
                <w:sz w:val="19"/>
              </w:rPr>
              <w:t xml:space="preserve"> </w:t>
            </w:r>
          </w:p>
          <w:p w:rsidR="00DF3C5B" w:rsidRDefault="00E30D8A" w:rsidP="00E30D8A">
            <w:pPr>
              <w:ind w:right="481"/>
            </w:pPr>
            <w:r>
              <w:rPr>
                <w:rFonts w:ascii="Arial" w:eastAsia="Arial" w:hAnsi="Arial" w:cs="Arial"/>
                <w:i/>
                <w:sz w:val="19"/>
              </w:rPr>
              <w:t xml:space="preserve">1) </w:t>
            </w:r>
            <w:r w:rsidR="00B207AD">
              <w:rPr>
                <w:rFonts w:ascii="Arial" w:eastAsia="Arial" w:hAnsi="Arial" w:cs="Arial"/>
                <w:i/>
                <w:sz w:val="19"/>
              </w:rPr>
              <w:t xml:space="preserve">Type answers in the line below each question. </w:t>
            </w:r>
          </w:p>
          <w:p w:rsidR="00E30D8A" w:rsidRDefault="00E30D8A" w:rsidP="00E30D8A">
            <w:pPr>
              <w:ind w:right="481"/>
              <w:rPr>
                <w:rFonts w:ascii="Arial" w:eastAsia="Arial" w:hAnsi="Arial" w:cs="Arial"/>
                <w:i/>
                <w:sz w:val="19"/>
              </w:rPr>
            </w:pPr>
            <w:r>
              <w:rPr>
                <w:rFonts w:ascii="Arial" w:eastAsia="Arial" w:hAnsi="Arial" w:cs="Arial"/>
                <w:i/>
                <w:sz w:val="19"/>
              </w:rPr>
              <w:t xml:space="preserve">2) </w:t>
            </w:r>
            <w:r w:rsidR="00B207AD" w:rsidRPr="00E30D8A">
              <w:rPr>
                <w:rFonts w:ascii="Arial" w:eastAsia="Arial" w:hAnsi="Arial" w:cs="Arial"/>
                <w:i/>
                <w:sz w:val="19"/>
              </w:rPr>
              <w:t xml:space="preserve">Use Times New Roman, font size 10. (Lines have been preset with that font and size.) </w:t>
            </w:r>
          </w:p>
          <w:p w:rsidR="00DF3C5B" w:rsidRDefault="00B207AD" w:rsidP="00E30D8A">
            <w:pPr>
              <w:ind w:right="481"/>
            </w:pPr>
            <w:r w:rsidRPr="00E30D8A">
              <w:rPr>
                <w:rFonts w:ascii="Arial" w:eastAsia="Arial" w:hAnsi="Arial" w:cs="Arial"/>
                <w:i/>
                <w:sz w:val="19"/>
              </w:rPr>
              <w:t xml:space="preserve">3) Do </w:t>
            </w:r>
            <w:r w:rsidRPr="00E30D8A">
              <w:rPr>
                <w:rFonts w:ascii="Arial" w:eastAsia="Arial" w:hAnsi="Arial" w:cs="Arial"/>
                <w:i/>
                <w:sz w:val="19"/>
                <w:u w:val="single" w:color="000000"/>
              </w:rPr>
              <w:t>not</w:t>
            </w:r>
            <w:r w:rsidRPr="00E30D8A">
              <w:rPr>
                <w:rFonts w:ascii="Arial" w:eastAsia="Arial" w:hAnsi="Arial" w:cs="Arial"/>
                <w:i/>
                <w:sz w:val="19"/>
              </w:rPr>
              <w:t xml:space="preserve"> bold your answer. </w:t>
            </w:r>
          </w:p>
          <w:p w:rsidR="00DF3C5B" w:rsidRDefault="00B207AD">
            <w:pPr>
              <w:numPr>
                <w:ilvl w:val="0"/>
                <w:numId w:val="8"/>
              </w:numPr>
              <w:ind w:hanging="221"/>
            </w:pPr>
            <w:r>
              <w:rPr>
                <w:rFonts w:ascii="Arial" w:eastAsia="Arial" w:hAnsi="Arial" w:cs="Arial"/>
                <w:i/>
                <w:sz w:val="19"/>
              </w:rPr>
              <w:t xml:space="preserve">You may use whatever space is needed for each question. </w:t>
            </w:r>
          </w:p>
          <w:p w:rsidR="00DF3C5B" w:rsidRDefault="00B207AD">
            <w:pPr>
              <w:numPr>
                <w:ilvl w:val="0"/>
                <w:numId w:val="8"/>
              </w:numPr>
              <w:ind w:hanging="221"/>
            </w:pPr>
            <w:r>
              <w:rPr>
                <w:rFonts w:ascii="Arial" w:eastAsia="Arial" w:hAnsi="Arial" w:cs="Arial"/>
                <w:i/>
                <w:sz w:val="19"/>
              </w:rPr>
              <w:t xml:space="preserve">Leave one blank line between your answer and the following question. </w:t>
            </w:r>
          </w:p>
          <w:p w:rsidR="00DF3C5B" w:rsidRDefault="00B207AD">
            <w:pPr>
              <w:numPr>
                <w:ilvl w:val="0"/>
                <w:numId w:val="8"/>
              </w:numPr>
              <w:ind w:hanging="221"/>
            </w:pPr>
            <w:r>
              <w:rPr>
                <w:rFonts w:ascii="Arial" w:eastAsia="Arial" w:hAnsi="Arial" w:cs="Arial"/>
                <w:i/>
                <w:sz w:val="19"/>
              </w:rPr>
              <w:t xml:space="preserve">On lines with multiple questions, use pre-set tabs when typing answers. </w:t>
            </w:r>
          </w:p>
          <w:p w:rsidR="00DF3C5B" w:rsidRDefault="00B207AD">
            <w:r>
              <w:rPr>
                <w:rFonts w:ascii="Arial" w:eastAsia="Arial" w:hAnsi="Arial" w:cs="Arial"/>
                <w:i/>
                <w:sz w:val="19"/>
              </w:rPr>
              <w:t xml:space="preserve"> </w:t>
            </w:r>
          </w:p>
          <w:p w:rsidR="00DF3C5B" w:rsidRDefault="00B207AD">
            <w:pPr>
              <w:ind w:left="1"/>
              <w:jc w:val="center"/>
            </w:pPr>
            <w:r>
              <w:rPr>
                <w:rFonts w:ascii="Arial" w:eastAsia="Arial" w:hAnsi="Arial" w:cs="Arial"/>
                <w:b/>
                <w:sz w:val="19"/>
              </w:rPr>
              <w:t xml:space="preserve">APPLICATIONS AND </w:t>
            </w:r>
            <w:r>
              <w:rPr>
                <w:rFonts w:ascii="Arial" w:eastAsia="Arial" w:hAnsi="Arial" w:cs="Arial"/>
                <w:b/>
                <w:sz w:val="19"/>
                <w:u w:val="single" w:color="000000"/>
              </w:rPr>
              <w:t>ALL</w:t>
            </w:r>
            <w:r>
              <w:rPr>
                <w:rFonts w:ascii="Arial" w:eastAsia="Arial" w:hAnsi="Arial" w:cs="Arial"/>
                <w:b/>
                <w:sz w:val="19"/>
              </w:rPr>
              <w:t xml:space="preserve"> ACCOMPANYING DOCUMENTATION MUST BE RECEIVED BY  </w:t>
            </w:r>
          </w:p>
          <w:p w:rsidR="00DF3C5B" w:rsidRDefault="00B207AD">
            <w:pPr>
              <w:jc w:val="center"/>
            </w:pPr>
            <w:r>
              <w:rPr>
                <w:rFonts w:ascii="Arial" w:eastAsia="Arial" w:hAnsi="Arial" w:cs="Arial"/>
                <w:b/>
                <w:sz w:val="19"/>
              </w:rPr>
              <w:t xml:space="preserve">THE JEWISH FEDERATION OF PALM BEACH COUNTY OFFICE BY </w:t>
            </w:r>
            <w:r>
              <w:rPr>
                <w:rFonts w:ascii="Arial" w:eastAsia="Arial" w:hAnsi="Arial" w:cs="Arial"/>
                <w:b/>
                <w:sz w:val="19"/>
                <w:u w:val="single" w:color="000000"/>
              </w:rPr>
              <w:t xml:space="preserve">FRIDAY, </w:t>
            </w:r>
            <w:r w:rsidR="00DB4121">
              <w:rPr>
                <w:rFonts w:ascii="Arial" w:eastAsia="Arial" w:hAnsi="Arial" w:cs="Arial"/>
                <w:b/>
                <w:sz w:val="19"/>
                <w:u w:val="single" w:color="000000"/>
              </w:rPr>
              <w:t>MAY 3</w:t>
            </w:r>
            <w:r>
              <w:rPr>
                <w:rFonts w:ascii="Arial" w:eastAsia="Arial" w:hAnsi="Arial" w:cs="Arial"/>
                <w:b/>
                <w:sz w:val="19"/>
                <w:u w:val="single" w:color="000000"/>
              </w:rPr>
              <w:t>, 201</w:t>
            </w:r>
            <w:r w:rsidR="00DB4121">
              <w:rPr>
                <w:rFonts w:ascii="Arial" w:eastAsia="Arial" w:hAnsi="Arial" w:cs="Arial"/>
                <w:b/>
                <w:sz w:val="19"/>
                <w:u w:val="single" w:color="000000"/>
              </w:rPr>
              <w:t>9</w:t>
            </w:r>
            <w:r>
              <w:rPr>
                <w:rFonts w:ascii="Arial" w:eastAsia="Arial" w:hAnsi="Arial" w:cs="Arial"/>
                <w:b/>
                <w:sz w:val="19"/>
                <w:u w:val="single" w:color="000000"/>
              </w:rPr>
              <w:t>.</w:t>
            </w:r>
            <w:r>
              <w:rPr>
                <w:rFonts w:ascii="Arial" w:eastAsia="Arial" w:hAnsi="Arial" w:cs="Arial"/>
                <w:b/>
                <w:sz w:val="19"/>
              </w:rPr>
              <w:t xml:space="preserve"> </w:t>
            </w:r>
          </w:p>
          <w:p w:rsidR="00DF3C5B" w:rsidRDefault="00B207AD">
            <w:pPr>
              <w:jc w:val="center"/>
            </w:pPr>
            <w:bookmarkStart w:id="0" w:name="_GoBack"/>
            <w:bookmarkEnd w:id="0"/>
            <w:r>
              <w:rPr>
                <w:rFonts w:ascii="Arial" w:eastAsia="Arial" w:hAnsi="Arial" w:cs="Arial"/>
                <w:b/>
                <w:sz w:val="19"/>
              </w:rPr>
              <w:t xml:space="preserve">APPLICATIONS RECEIVED AFTER THAT DATE WILL NOT BE ACCEPTED. </w:t>
            </w:r>
          </w:p>
        </w:tc>
      </w:tr>
    </w:tbl>
    <w:p w:rsidR="00DF3C5B" w:rsidRDefault="00B207AD">
      <w:pPr>
        <w:spacing w:after="4" w:line="250" w:lineRule="auto"/>
        <w:ind w:left="10" w:right="271" w:hanging="10"/>
        <w:jc w:val="center"/>
      </w:pPr>
      <w:r>
        <w:rPr>
          <w:rFonts w:ascii="Arial" w:eastAsia="Arial" w:hAnsi="Arial" w:cs="Arial"/>
          <w:sz w:val="19"/>
        </w:rPr>
        <w:t xml:space="preserve"> </w:t>
      </w:r>
      <w:r>
        <w:rPr>
          <w:rFonts w:ascii="Arial" w:eastAsia="Arial" w:hAnsi="Arial" w:cs="Arial"/>
          <w:i/>
          <w:sz w:val="19"/>
        </w:rPr>
        <w:t>Direct any questions to Olivia Tartakow at 561-684-1991 or otartakow@jfcsonline.com.</w:t>
      </w:r>
      <w:r>
        <w:rPr>
          <w:rFonts w:ascii="Arial" w:eastAsia="Arial" w:hAnsi="Arial" w:cs="Arial"/>
          <w:sz w:val="19"/>
        </w:rPr>
        <w:t xml:space="preserve"> </w:t>
      </w:r>
    </w:p>
    <w:tbl>
      <w:tblPr>
        <w:tblStyle w:val="TableGrid"/>
        <w:tblW w:w="8866" w:type="dxa"/>
        <w:tblInd w:w="-113" w:type="dxa"/>
        <w:tblCellMar>
          <w:top w:w="61" w:type="dxa"/>
          <w:left w:w="115" w:type="dxa"/>
          <w:right w:w="115" w:type="dxa"/>
        </w:tblCellMar>
        <w:tblLook w:val="04A0" w:firstRow="1" w:lastRow="0" w:firstColumn="1" w:lastColumn="0" w:noHBand="0" w:noVBand="1"/>
      </w:tblPr>
      <w:tblGrid>
        <w:gridCol w:w="8866"/>
      </w:tblGrid>
      <w:tr w:rsidR="00DF3C5B">
        <w:trPr>
          <w:trHeight w:val="487"/>
        </w:trPr>
        <w:tc>
          <w:tcPr>
            <w:tcW w:w="8866" w:type="dxa"/>
            <w:tcBorders>
              <w:top w:val="single" w:sz="4" w:space="0" w:color="000000"/>
              <w:left w:val="single" w:sz="4" w:space="0" w:color="000000"/>
              <w:bottom w:val="single" w:sz="4" w:space="0" w:color="000000"/>
              <w:right w:val="single" w:sz="4" w:space="0" w:color="000000"/>
            </w:tcBorders>
          </w:tcPr>
          <w:p w:rsidR="00DF3C5B" w:rsidRDefault="00DF3C5B" w:rsidP="00F77E81"/>
        </w:tc>
      </w:tr>
    </w:tbl>
    <w:p w:rsidR="00DF3C5B" w:rsidRDefault="00DF3C5B">
      <w:pPr>
        <w:spacing w:after="0"/>
      </w:pPr>
    </w:p>
    <w:tbl>
      <w:tblPr>
        <w:tblStyle w:val="TableGrid"/>
        <w:tblW w:w="6360" w:type="dxa"/>
        <w:tblInd w:w="0" w:type="dxa"/>
        <w:tblCellMar>
          <w:top w:w="1" w:type="dxa"/>
        </w:tblCellMar>
        <w:tblLook w:val="04A0" w:firstRow="1" w:lastRow="0" w:firstColumn="1" w:lastColumn="0" w:noHBand="0" w:noVBand="1"/>
      </w:tblPr>
      <w:tblGrid>
        <w:gridCol w:w="1711"/>
        <w:gridCol w:w="1080"/>
        <w:gridCol w:w="2249"/>
        <w:gridCol w:w="1320"/>
      </w:tblGrid>
      <w:tr w:rsidR="00DF3C5B">
        <w:trPr>
          <w:trHeight w:val="202"/>
        </w:trPr>
        <w:tc>
          <w:tcPr>
            <w:tcW w:w="1711" w:type="dxa"/>
            <w:tcBorders>
              <w:top w:val="nil"/>
              <w:left w:val="nil"/>
              <w:bottom w:val="nil"/>
              <w:right w:val="nil"/>
            </w:tcBorders>
          </w:tcPr>
          <w:p w:rsidR="00DF3C5B" w:rsidRDefault="00B207AD">
            <w:r>
              <w:rPr>
                <w:rFonts w:ascii="Arial" w:eastAsia="Arial" w:hAnsi="Arial" w:cs="Arial"/>
                <w:sz w:val="19"/>
              </w:rPr>
              <w:t xml:space="preserve"> </w:t>
            </w:r>
            <w:r>
              <w:rPr>
                <w:rFonts w:ascii="Arial" w:eastAsia="Arial" w:hAnsi="Arial" w:cs="Arial"/>
                <w:b/>
                <w:sz w:val="19"/>
              </w:rPr>
              <w:t xml:space="preserve">Last Name,  </w:t>
            </w:r>
          </w:p>
        </w:tc>
        <w:tc>
          <w:tcPr>
            <w:tcW w:w="1080" w:type="dxa"/>
            <w:tcBorders>
              <w:top w:val="nil"/>
              <w:left w:val="nil"/>
              <w:bottom w:val="nil"/>
              <w:right w:val="nil"/>
            </w:tcBorders>
          </w:tcPr>
          <w:p w:rsidR="00DF3C5B" w:rsidRDefault="00DF3C5B"/>
        </w:tc>
        <w:tc>
          <w:tcPr>
            <w:tcW w:w="2249" w:type="dxa"/>
            <w:tcBorders>
              <w:top w:val="nil"/>
              <w:left w:val="nil"/>
              <w:bottom w:val="nil"/>
              <w:right w:val="nil"/>
            </w:tcBorders>
          </w:tcPr>
          <w:p w:rsidR="00DF3C5B" w:rsidRDefault="00B207AD">
            <w:r>
              <w:rPr>
                <w:rFonts w:ascii="Arial" w:eastAsia="Arial" w:hAnsi="Arial" w:cs="Arial"/>
                <w:b/>
                <w:sz w:val="19"/>
              </w:rPr>
              <w:t xml:space="preserve">First Name,  </w:t>
            </w:r>
          </w:p>
        </w:tc>
        <w:tc>
          <w:tcPr>
            <w:tcW w:w="1320" w:type="dxa"/>
            <w:tcBorders>
              <w:top w:val="nil"/>
              <w:left w:val="nil"/>
              <w:bottom w:val="nil"/>
              <w:right w:val="nil"/>
            </w:tcBorders>
          </w:tcPr>
          <w:p w:rsidR="00DF3C5B" w:rsidRDefault="00B207AD">
            <w:pPr>
              <w:jc w:val="both"/>
            </w:pPr>
            <w:r>
              <w:rPr>
                <w:rFonts w:ascii="Arial" w:eastAsia="Arial" w:hAnsi="Arial" w:cs="Arial"/>
                <w:b/>
                <w:sz w:val="19"/>
              </w:rPr>
              <w:t xml:space="preserve">Middle Initial:  </w:t>
            </w:r>
          </w:p>
        </w:tc>
      </w:tr>
    </w:tbl>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Preferred First Name:       </w: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223"/>
      </w:pPr>
      <w:r>
        <w:rPr>
          <w:rFonts w:ascii="Arial" w:eastAsia="Arial" w:hAnsi="Arial" w:cs="Arial"/>
          <w:b/>
          <w:sz w:val="19"/>
        </w:rPr>
        <w:t xml:space="preserve">Permanent Mailing Address </w:t>
      </w:r>
      <w:r>
        <w:rPr>
          <w:rFonts w:ascii="Arial" w:eastAsia="Arial" w:hAnsi="Arial" w:cs="Arial"/>
          <w:b/>
          <w:i/>
          <w:sz w:val="19"/>
        </w:rPr>
        <w:t xml:space="preserve">(include address, city, state and zip code) </w:t>
      </w:r>
    </w:p>
    <w:p w:rsidR="00DF3C5B" w:rsidRDefault="00B207AD">
      <w:pPr>
        <w:spacing w:after="219" w:line="250" w:lineRule="auto"/>
        <w:ind w:left="-5" w:hanging="10"/>
      </w:pPr>
      <w:r>
        <w:rPr>
          <w:rFonts w:ascii="Arial" w:eastAsia="Arial" w:hAnsi="Arial" w:cs="Arial"/>
          <w:b/>
          <w:sz w:val="19"/>
        </w:rPr>
        <w:t xml:space="preserve">Address:       </w:t>
      </w:r>
    </w:p>
    <w:p w:rsidR="00DF3C5B" w:rsidRDefault="00B207AD">
      <w:pPr>
        <w:tabs>
          <w:tab w:val="center" w:pos="4223"/>
          <w:tab w:val="center" w:pos="6113"/>
        </w:tabs>
        <w:spacing w:after="216" w:line="250" w:lineRule="auto"/>
        <w:ind w:left="-15"/>
      </w:pPr>
      <w:r>
        <w:rPr>
          <w:rFonts w:ascii="Arial" w:eastAsia="Arial" w:hAnsi="Arial" w:cs="Arial"/>
          <w:b/>
          <w:sz w:val="19"/>
        </w:rPr>
        <w:t xml:space="preserve">City:      </w:t>
      </w: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State:   </w:t>
      </w: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Zip:      </w:t>
      </w: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tabs>
          <w:tab w:val="center" w:pos="5046"/>
        </w:tabs>
        <w:spacing w:after="4" w:line="250" w:lineRule="auto"/>
        <w:ind w:left="-15"/>
      </w:pPr>
      <w:r>
        <w:rPr>
          <w:rFonts w:ascii="Arial" w:eastAsia="Arial" w:hAnsi="Arial" w:cs="Arial"/>
          <w:b/>
          <w:sz w:val="19"/>
        </w:rPr>
        <w:t xml:space="preserve">Home Phone Number:      </w:t>
      </w: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Cell Phone Number:      </w:t>
      </w: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221"/>
      </w:pPr>
      <w:r>
        <w:rPr>
          <w:rFonts w:ascii="Arial" w:eastAsia="Arial" w:hAnsi="Arial" w:cs="Arial"/>
          <w:sz w:val="19"/>
        </w:rPr>
        <w:t xml:space="preserve"> </w:t>
      </w:r>
    </w:p>
    <w:p w:rsidR="00DF3C5B" w:rsidRDefault="00B207AD">
      <w:pPr>
        <w:spacing w:after="211" w:line="250" w:lineRule="auto"/>
        <w:ind w:left="-5" w:hanging="10"/>
      </w:pPr>
      <w:r>
        <w:rPr>
          <w:rFonts w:ascii="Arial" w:eastAsia="Arial" w:hAnsi="Arial" w:cs="Arial"/>
          <w:b/>
          <w:sz w:val="19"/>
        </w:rPr>
        <w:t xml:space="preserve">E-mail Address:       </w:t>
      </w:r>
    </w:p>
    <w:p w:rsidR="00DF3C5B" w:rsidRDefault="00B207AD">
      <w:pPr>
        <w:spacing w:after="0"/>
      </w:pPr>
      <w:r>
        <w:rPr>
          <w:rFonts w:ascii="Arial" w:eastAsia="Arial" w:hAnsi="Arial" w:cs="Arial"/>
          <w:sz w:val="19"/>
        </w:rPr>
        <w:t xml:space="preserve"> </w:t>
      </w:r>
    </w:p>
    <w:p w:rsidR="00DF3C5B" w:rsidRDefault="00B207AD">
      <w:pPr>
        <w:tabs>
          <w:tab w:val="center" w:pos="2910"/>
          <w:tab w:val="center" w:pos="4974"/>
        </w:tabs>
        <w:spacing w:after="4" w:line="250" w:lineRule="auto"/>
        <w:ind w:left="-15"/>
      </w:pPr>
      <w:r>
        <w:rPr>
          <w:rFonts w:ascii="Arial" w:eastAsia="Arial" w:hAnsi="Arial" w:cs="Arial"/>
          <w:b/>
          <w:sz w:val="19"/>
        </w:rPr>
        <w:t xml:space="preserve">Gender:  </w:t>
      </w: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Age:      </w:t>
      </w: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Marital Status:  </w:t>
      </w: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F40EC9" w:rsidRDefault="00B207AD" w:rsidP="00F40EC9">
      <w:pPr>
        <w:spacing w:after="238" w:line="243" w:lineRule="auto"/>
        <w:ind w:left="-5" w:hanging="10"/>
        <w:rPr>
          <w:rFonts w:ascii="Arial" w:eastAsia="Arial" w:hAnsi="Arial" w:cs="Arial"/>
          <w:i/>
          <w:sz w:val="19"/>
        </w:rPr>
      </w:pPr>
      <w:r>
        <w:rPr>
          <w:rFonts w:ascii="Arial" w:eastAsia="Arial" w:hAnsi="Arial" w:cs="Arial"/>
          <w:b/>
          <w:sz w:val="19"/>
        </w:rPr>
        <w:t xml:space="preserve">Name of the Florida school you plan to attend in the </w:t>
      </w:r>
      <w:r w:rsidR="00186146">
        <w:rPr>
          <w:rFonts w:ascii="Arial" w:eastAsia="Arial" w:hAnsi="Arial" w:cs="Arial"/>
          <w:b/>
          <w:sz w:val="19"/>
        </w:rPr>
        <w:t>fall of this</w:t>
      </w:r>
      <w:r>
        <w:rPr>
          <w:rFonts w:ascii="Arial" w:eastAsia="Arial" w:hAnsi="Arial" w:cs="Arial"/>
          <w:b/>
          <w:sz w:val="19"/>
        </w:rPr>
        <w:t xml:space="preserve"> academic year</w:t>
      </w:r>
      <w:r>
        <w:rPr>
          <w:rFonts w:ascii="Arial" w:eastAsia="Arial" w:hAnsi="Arial" w:cs="Arial"/>
          <w:sz w:val="19"/>
        </w:rPr>
        <w:t xml:space="preserve">. </w:t>
      </w:r>
      <w:r>
        <w:rPr>
          <w:rFonts w:ascii="Arial" w:eastAsia="Arial" w:hAnsi="Arial" w:cs="Arial"/>
          <w:i/>
          <w:sz w:val="19"/>
        </w:rPr>
        <w:t xml:space="preserve">(If undecided, please list all schools of interest, in order of preference.) </w:t>
      </w:r>
    </w:p>
    <w:p w:rsidR="00DF3C5B" w:rsidRDefault="00F40EC9" w:rsidP="00F40EC9">
      <w:pPr>
        <w:spacing w:after="238" w:line="243" w:lineRule="auto"/>
        <w:ind w:left="-5" w:hanging="10"/>
      </w:pPr>
      <w:r>
        <w:rPr>
          <w:rFonts w:ascii="Arial" w:eastAsia="Arial" w:hAnsi="Arial" w:cs="Arial"/>
          <w:b/>
          <w:sz w:val="19"/>
        </w:rPr>
        <w:t>W</w:t>
      </w:r>
      <w:r w:rsidR="00B207AD">
        <w:rPr>
          <w:rFonts w:ascii="Arial" w:eastAsia="Arial" w:hAnsi="Arial" w:cs="Arial"/>
          <w:b/>
          <w:sz w:val="19"/>
        </w:rPr>
        <w:t>hat will your academic status be in the coming year?</w:t>
      </w:r>
      <w:r w:rsidR="00B207AD">
        <w:rPr>
          <w:rFonts w:ascii="Arial" w:eastAsia="Arial" w:hAnsi="Arial" w:cs="Arial"/>
          <w:sz w:val="19"/>
        </w:rPr>
        <w:t xml:space="preserve"> </w:t>
      </w:r>
      <w:r w:rsidR="00B207AD">
        <w:rPr>
          <w:rFonts w:ascii="Arial" w:eastAsia="Arial" w:hAnsi="Arial" w:cs="Arial"/>
          <w:i/>
          <w:sz w:val="19"/>
        </w:rPr>
        <w:t xml:space="preserve">(Freshman, sophomore, junior, senior, graduate student, etc.)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lastRenderedPageBreak/>
        <w:t xml:space="preserve">In what area do you plan to major?       </w: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What was your GPA during the past academic year?       </w:t>
      </w:r>
    </w:p>
    <w:p w:rsidR="00DF3C5B" w:rsidRDefault="00B207AD">
      <w:pPr>
        <w:spacing w:after="0"/>
      </w:pPr>
      <w:r>
        <w:rPr>
          <w:rFonts w:ascii="Arial" w:eastAsia="Arial" w:hAnsi="Arial" w:cs="Arial"/>
          <w:b/>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If married, please provide name of spouse </w:t>
      </w:r>
      <w:r>
        <w:rPr>
          <w:rFonts w:ascii="Arial" w:eastAsia="Arial" w:hAnsi="Arial" w:cs="Arial"/>
          <w:b/>
          <w:i/>
          <w:sz w:val="19"/>
        </w:rPr>
        <w:t>(Last Name, First Name, Middle Initial)</w:t>
      </w:r>
      <w:r>
        <w:rPr>
          <w:rFonts w:ascii="Arial" w:eastAsia="Arial" w:hAnsi="Arial" w:cs="Arial"/>
          <w:b/>
          <w:sz w:val="19"/>
        </w:rPr>
        <w:t xml:space="preserve"> </w:t>
      </w:r>
    </w:p>
    <w:p w:rsidR="00F40EC9" w:rsidRDefault="00B207AD" w:rsidP="00F40EC9">
      <w:pPr>
        <w:spacing w:after="0"/>
        <w:rPr>
          <w:rFonts w:ascii="Arial" w:eastAsia="Arial" w:hAnsi="Arial" w:cs="Arial"/>
          <w:sz w:val="19"/>
        </w:rPr>
      </w:pPr>
      <w:r>
        <w:rPr>
          <w:rFonts w:ascii="Arial" w:eastAsia="Arial" w:hAnsi="Arial" w:cs="Arial"/>
          <w:sz w:val="19"/>
        </w:rPr>
        <w:t xml:space="preserve"> </w:t>
      </w:r>
    </w:p>
    <w:p w:rsidR="00DF3C5B" w:rsidRDefault="00B207AD" w:rsidP="00F40EC9">
      <w:pPr>
        <w:spacing w:after="0"/>
      </w:pPr>
      <w:r>
        <w:rPr>
          <w:rFonts w:ascii="Arial" w:eastAsia="Arial" w:hAnsi="Arial" w:cs="Arial"/>
          <w:sz w:val="19"/>
        </w:rPr>
        <w:t xml:space="preserve">Last:       </w:t>
      </w:r>
      <w:r>
        <w:rPr>
          <w:rFonts w:ascii="Arial" w:eastAsia="Arial" w:hAnsi="Arial" w:cs="Arial"/>
          <w:sz w:val="19"/>
        </w:rPr>
        <w:tab/>
        <w:t xml:space="preserve">First:       </w:t>
      </w:r>
      <w:r>
        <w:rPr>
          <w:rFonts w:ascii="Arial" w:eastAsia="Arial" w:hAnsi="Arial" w:cs="Arial"/>
          <w:sz w:val="19"/>
        </w:rPr>
        <w:tab/>
        <w:t xml:space="preserve">Middle Initial: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Spouse’s Employer:       </w: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List names and ages of dependents </w: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If spouse or children are attending a college or university, please list the person’s name and the name of the school attending.       </w: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Name(s) of applicant’s parent(s)  </w:t>
      </w:r>
    </w:p>
    <w:p w:rsidR="00DF3C5B" w:rsidRDefault="00B207AD">
      <w:pPr>
        <w:spacing w:after="0"/>
      </w:pPr>
      <w:r>
        <w:rPr>
          <w:rFonts w:ascii="Arial" w:eastAsia="Arial" w:hAnsi="Arial" w:cs="Arial"/>
          <w:sz w:val="19"/>
        </w:rPr>
        <w:t xml:space="preserve"> </w:t>
      </w:r>
    </w:p>
    <w:tbl>
      <w:tblPr>
        <w:tblStyle w:val="TableGrid"/>
        <w:tblW w:w="7502" w:type="dxa"/>
        <w:tblInd w:w="0" w:type="dxa"/>
        <w:tblLook w:val="04A0" w:firstRow="1" w:lastRow="0" w:firstColumn="1" w:lastColumn="0" w:noHBand="0" w:noVBand="1"/>
      </w:tblPr>
      <w:tblGrid>
        <w:gridCol w:w="5561"/>
        <w:gridCol w:w="1941"/>
      </w:tblGrid>
      <w:tr w:rsidR="00DF3C5B">
        <w:trPr>
          <w:trHeight w:val="1205"/>
        </w:trPr>
        <w:tc>
          <w:tcPr>
            <w:tcW w:w="5561" w:type="dxa"/>
            <w:tcBorders>
              <w:top w:val="nil"/>
              <w:left w:val="nil"/>
              <w:bottom w:val="nil"/>
              <w:right w:val="nil"/>
            </w:tcBorders>
          </w:tcPr>
          <w:p w:rsidR="00DF3C5B" w:rsidRDefault="00B207AD">
            <w:pPr>
              <w:tabs>
                <w:tab w:val="center" w:pos="3091"/>
              </w:tabs>
            </w:pPr>
            <w:r>
              <w:rPr>
                <w:rFonts w:ascii="Arial" w:eastAsia="Arial" w:hAnsi="Arial" w:cs="Arial"/>
                <w:sz w:val="19"/>
              </w:rPr>
              <w:t xml:space="preserve">Last:       </w:t>
            </w:r>
            <w:r>
              <w:rPr>
                <w:rFonts w:ascii="Arial" w:eastAsia="Arial" w:hAnsi="Arial" w:cs="Arial"/>
                <w:sz w:val="19"/>
              </w:rPr>
              <w:tab/>
              <w:t xml:space="preserve">First:       </w:t>
            </w:r>
          </w:p>
          <w:p w:rsidR="00DF3C5B" w:rsidRDefault="00B207AD">
            <w:r>
              <w:rPr>
                <w:rFonts w:ascii="Arial" w:eastAsia="Arial" w:hAnsi="Arial" w:cs="Arial"/>
                <w:b/>
                <w:sz w:val="19"/>
              </w:rPr>
              <w:t xml:space="preserve"> </w:t>
            </w:r>
          </w:p>
          <w:p w:rsidR="00DF3C5B" w:rsidRDefault="00B207AD">
            <w:pPr>
              <w:spacing w:after="223"/>
            </w:pPr>
            <w:r>
              <w:rPr>
                <w:rFonts w:ascii="Arial" w:eastAsia="Arial" w:hAnsi="Arial" w:cs="Arial"/>
                <w:b/>
                <w:sz w:val="19"/>
              </w:rPr>
              <w:t xml:space="preserve">Parent(s) Address </w:t>
            </w:r>
            <w:r>
              <w:rPr>
                <w:rFonts w:ascii="Arial" w:eastAsia="Arial" w:hAnsi="Arial" w:cs="Arial"/>
                <w:b/>
                <w:i/>
                <w:sz w:val="19"/>
              </w:rPr>
              <w:t xml:space="preserve">(include address, city, state and zip) </w:t>
            </w:r>
          </w:p>
          <w:p w:rsidR="00DF3C5B" w:rsidRDefault="00B207AD">
            <w:r>
              <w:rPr>
                <w:rFonts w:ascii="Arial" w:eastAsia="Arial" w:hAnsi="Arial" w:cs="Arial"/>
                <w:b/>
                <w:sz w:val="19"/>
              </w:rPr>
              <w:t xml:space="preserve">Address:       </w:t>
            </w:r>
          </w:p>
        </w:tc>
        <w:tc>
          <w:tcPr>
            <w:tcW w:w="1941" w:type="dxa"/>
            <w:tcBorders>
              <w:top w:val="nil"/>
              <w:left w:val="nil"/>
              <w:bottom w:val="nil"/>
              <w:right w:val="nil"/>
            </w:tcBorders>
          </w:tcPr>
          <w:p w:rsidR="00DF3C5B" w:rsidRDefault="00B207AD">
            <w:pPr>
              <w:ind w:right="631"/>
              <w:jc w:val="right"/>
            </w:pPr>
            <w:r>
              <w:rPr>
                <w:rFonts w:ascii="Arial" w:eastAsia="Arial" w:hAnsi="Arial" w:cs="Arial"/>
                <w:sz w:val="19"/>
              </w:rPr>
              <w:t xml:space="preserve">Middle Initial:       </w:t>
            </w:r>
          </w:p>
        </w:tc>
      </w:tr>
      <w:tr w:rsidR="00DF3C5B">
        <w:trPr>
          <w:trHeight w:val="312"/>
        </w:trPr>
        <w:tc>
          <w:tcPr>
            <w:tcW w:w="5561" w:type="dxa"/>
            <w:tcBorders>
              <w:top w:val="nil"/>
              <w:left w:val="nil"/>
              <w:bottom w:val="nil"/>
              <w:right w:val="nil"/>
            </w:tcBorders>
            <w:vAlign w:val="bottom"/>
          </w:tcPr>
          <w:p w:rsidR="00DF3C5B" w:rsidRDefault="00B207AD">
            <w:pPr>
              <w:tabs>
                <w:tab w:val="center" w:pos="4223"/>
              </w:tabs>
            </w:pPr>
            <w:r>
              <w:rPr>
                <w:rFonts w:ascii="Arial" w:eastAsia="Arial" w:hAnsi="Arial" w:cs="Arial"/>
                <w:b/>
                <w:sz w:val="19"/>
              </w:rPr>
              <w:t>City</w:t>
            </w: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State:   </w:t>
            </w:r>
            <w:r>
              <w:rPr>
                <w:rFonts w:ascii="Arial" w:eastAsia="Arial" w:hAnsi="Arial" w:cs="Arial"/>
                <w:sz w:val="19"/>
              </w:rPr>
              <w:t xml:space="preserve"> </w:t>
            </w:r>
          </w:p>
        </w:tc>
        <w:tc>
          <w:tcPr>
            <w:tcW w:w="1941" w:type="dxa"/>
            <w:tcBorders>
              <w:top w:val="nil"/>
              <w:left w:val="nil"/>
              <w:bottom w:val="nil"/>
              <w:right w:val="nil"/>
            </w:tcBorders>
            <w:vAlign w:val="bottom"/>
          </w:tcPr>
          <w:p w:rsidR="00DF3C5B" w:rsidRDefault="00B207AD">
            <w:pPr>
              <w:ind w:left="379"/>
            </w:pPr>
            <w:r>
              <w:rPr>
                <w:rFonts w:ascii="Arial" w:eastAsia="Arial" w:hAnsi="Arial" w:cs="Arial"/>
                <w:b/>
                <w:sz w:val="19"/>
              </w:rPr>
              <w:t xml:space="preserve">Zip:      </w:t>
            </w:r>
            <w:r>
              <w:rPr>
                <w:rFonts w:ascii="Arial" w:eastAsia="Arial" w:hAnsi="Arial" w:cs="Arial"/>
                <w:sz w:val="19"/>
              </w:rPr>
              <w:t xml:space="preserve"> </w:t>
            </w:r>
          </w:p>
        </w:tc>
      </w:tr>
    </w:tbl>
    <w:p w:rsidR="00DF3C5B" w:rsidRDefault="00B207AD">
      <w:pPr>
        <w:spacing w:after="0"/>
      </w:pPr>
      <w:r>
        <w:rPr>
          <w:rFonts w:ascii="Arial" w:eastAsia="Arial" w:hAnsi="Arial" w:cs="Arial"/>
          <w:i/>
          <w:sz w:val="19"/>
        </w:rPr>
        <w:t xml:space="preserve"> </w:t>
      </w:r>
    </w:p>
    <w:p w:rsidR="00DF3C5B" w:rsidRDefault="00B207AD">
      <w:pPr>
        <w:spacing w:after="4" w:line="250" w:lineRule="auto"/>
        <w:ind w:left="-5" w:hanging="10"/>
      </w:pPr>
      <w:r>
        <w:rPr>
          <w:rFonts w:ascii="Arial" w:eastAsia="Arial" w:hAnsi="Arial" w:cs="Arial"/>
          <w:b/>
          <w:sz w:val="19"/>
        </w:rPr>
        <w:t xml:space="preserve">Parent(s) Home Phone Number: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What is the marital status of your parents?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Are you claimed as a dependent on your parent(s) tax return?</w:t>
      </w:r>
      <w:r>
        <w:rPr>
          <w:rFonts w:ascii="Arial" w:eastAsia="Arial" w:hAnsi="Arial" w:cs="Arial"/>
          <w:sz w:val="19"/>
        </w:rPr>
        <w:t xml:space="preserve"> </w:t>
      </w:r>
      <w:r>
        <w:rPr>
          <w:noProof/>
        </w:rPr>
        <mc:AlternateContent>
          <mc:Choice Requires="wpg">
            <w:drawing>
              <wp:inline distT="0" distB="0" distL="0" distR="0">
                <wp:extent cx="109728" cy="109728"/>
                <wp:effectExtent l="0" t="0" r="0" b="0"/>
                <wp:docPr id="10224" name="Group 10224"/>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448" name="Shape 448"/>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4" style="width:8.63998pt;height:8.64001pt;mso-position-horizontal-relative:char;mso-position-vertical-relative:line" coordsize="1097,1097">
                <v:shape id="Shape 448"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sz w:val="19"/>
        </w:rPr>
        <w:t xml:space="preserve"> Yes or </w:t>
      </w:r>
      <w:r>
        <w:rPr>
          <w:noProof/>
        </w:rPr>
        <mc:AlternateContent>
          <mc:Choice Requires="wpg">
            <w:drawing>
              <wp:inline distT="0" distB="0" distL="0" distR="0">
                <wp:extent cx="109728" cy="109728"/>
                <wp:effectExtent l="0" t="0" r="0" b="0"/>
                <wp:docPr id="10225" name="Group 10225"/>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450" name="Shape 450"/>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5" style="width:8.63998pt;height:8.64001pt;mso-position-horizontal-relative:char;mso-position-vertical-relative:line" coordsize="1097,1097">
                <v:shape id="Shape 450"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sz w:val="19"/>
        </w:rPr>
        <w:t xml:space="preserve"> No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If yes, please list parent(s) employers:       </w:t>
      </w:r>
    </w:p>
    <w:p w:rsidR="00DF3C5B" w:rsidRDefault="00B207AD">
      <w:pPr>
        <w:spacing w:after="0"/>
      </w:pPr>
      <w:r>
        <w:rPr>
          <w:rFonts w:ascii="Arial" w:eastAsia="Arial" w:hAnsi="Arial" w:cs="Arial"/>
          <w:b/>
          <w:sz w:val="19"/>
        </w:rPr>
        <w:t xml:space="preserve"> </w:t>
      </w:r>
    </w:p>
    <w:p w:rsidR="00DF3C5B" w:rsidRDefault="00B207AD">
      <w:pPr>
        <w:spacing w:after="4" w:line="250" w:lineRule="auto"/>
        <w:ind w:left="-5" w:hanging="10"/>
      </w:pPr>
      <w:r>
        <w:rPr>
          <w:rFonts w:ascii="Arial" w:eastAsia="Arial" w:hAnsi="Arial" w:cs="Arial"/>
          <w:b/>
          <w:sz w:val="19"/>
        </w:rPr>
        <w:t xml:space="preserve">Do you have any disabilities? </w:t>
      </w:r>
      <w:r>
        <w:rPr>
          <w:noProof/>
        </w:rPr>
        <mc:AlternateContent>
          <mc:Choice Requires="wpg">
            <w:drawing>
              <wp:inline distT="0" distB="0" distL="0" distR="0">
                <wp:extent cx="109728" cy="109728"/>
                <wp:effectExtent l="0" t="0" r="0" b="0"/>
                <wp:docPr id="10227" name="Group 1022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456" name="Shape 456"/>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7" style="width:8.64pt;height:8.64001pt;mso-position-horizontal-relative:char;mso-position-vertical-relative:line" coordsize="1097,1097">
                <v:shape id="Shape 456"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sz w:val="19"/>
        </w:rPr>
        <w:t xml:space="preserve"> Yes or </w:t>
      </w:r>
      <w:r>
        <w:rPr>
          <w:noProof/>
        </w:rPr>
        <mc:AlternateContent>
          <mc:Choice Requires="wpg">
            <w:drawing>
              <wp:inline distT="0" distB="0" distL="0" distR="0">
                <wp:extent cx="109728" cy="109728"/>
                <wp:effectExtent l="0" t="0" r="0" b="0"/>
                <wp:docPr id="10228" name="Group 10228"/>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458" name="Shape 458"/>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8" style="width:8.64001pt;height:8.64001pt;mso-position-horizontal-relative:char;mso-position-vertical-relative:line" coordsize="1097,1097">
                <v:shape id="Shape 458"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sz w:val="19"/>
        </w:rPr>
        <w:t xml:space="preserve"> No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 xml:space="preserve">If yes, please explain:       </w:t>
      </w:r>
    </w:p>
    <w:p w:rsidR="00DF3C5B" w:rsidRDefault="00B207AD">
      <w:pPr>
        <w:spacing w:after="0"/>
      </w:pPr>
      <w:r>
        <w:rPr>
          <w:rFonts w:ascii="Arial" w:eastAsia="Arial" w:hAnsi="Arial" w:cs="Arial"/>
          <w:sz w:val="19"/>
        </w:rPr>
        <w:t xml:space="preserve"> </w:t>
      </w:r>
    </w:p>
    <w:p w:rsidR="00F40EC9" w:rsidRDefault="00B207AD" w:rsidP="00F40EC9">
      <w:pPr>
        <w:spacing w:after="51"/>
        <w:ind w:left="-29" w:right="-27"/>
      </w:pPr>
      <w:r>
        <w:rPr>
          <w:noProof/>
        </w:rPr>
        <mc:AlternateContent>
          <mc:Choice Requires="wpg">
            <w:drawing>
              <wp:inline distT="0" distB="0" distL="0" distR="0">
                <wp:extent cx="5522976" cy="6090"/>
                <wp:effectExtent l="0" t="0" r="0" b="0"/>
                <wp:docPr id="10229" name="Group 10229"/>
                <wp:cNvGraphicFramePr/>
                <a:graphic xmlns:a="http://schemas.openxmlformats.org/drawingml/2006/main">
                  <a:graphicData uri="http://schemas.microsoft.com/office/word/2010/wordprocessingGroup">
                    <wpg:wgp>
                      <wpg:cNvGrpSpPr/>
                      <wpg:grpSpPr>
                        <a:xfrm>
                          <a:off x="0" y="0"/>
                          <a:ext cx="5522976" cy="6090"/>
                          <a:chOff x="0" y="0"/>
                          <a:chExt cx="5522976" cy="6090"/>
                        </a:xfrm>
                      </wpg:grpSpPr>
                      <wps:wsp>
                        <wps:cNvPr id="14571" name="Shape 14571"/>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29" style="width:434.88pt;height:0.479553pt;mso-position-horizontal-relative:char;mso-position-vertical-relative:line" coordsize="55229,60">
                <v:shape id="Shape 14572" style="position:absolute;width:55229;height:91;left:0;top:0;" coordsize="5522976,9144" path="m0,0l5522976,0l5522976,9144l0,9144l0,0">
                  <v:stroke weight="0pt" endcap="round" joinstyle="miter" miterlimit="10" on="false" color="#000000" opacity="0"/>
                  <v:fill on="true" color="#000000"/>
                </v:shape>
              </v:group>
            </w:pict>
          </mc:Fallback>
        </mc:AlternateContent>
      </w:r>
    </w:p>
    <w:p w:rsidR="00796FFD" w:rsidRDefault="00796FFD">
      <w:pPr>
        <w:rPr>
          <w:rFonts w:ascii="Arial" w:eastAsia="Arial" w:hAnsi="Arial" w:cs="Arial"/>
          <w:b/>
          <w:sz w:val="19"/>
        </w:rPr>
      </w:pPr>
      <w:r>
        <w:br w:type="page"/>
      </w:r>
    </w:p>
    <w:p w:rsidR="00DF3C5B" w:rsidRDefault="00B207AD">
      <w:pPr>
        <w:pStyle w:val="Heading1"/>
        <w:spacing w:after="104"/>
        <w:ind w:right="6"/>
      </w:pPr>
      <w:r>
        <w:lastRenderedPageBreak/>
        <w:t xml:space="preserve">GOALS, ACTIVITIES, WORK HISTORY AND HONORS </w:t>
      </w:r>
    </w:p>
    <w:p w:rsidR="00DF3C5B" w:rsidRDefault="00B207AD">
      <w:pPr>
        <w:spacing w:after="4" w:line="250" w:lineRule="auto"/>
        <w:ind w:left="-5" w:hanging="10"/>
      </w:pPr>
      <w:r>
        <w:rPr>
          <w:rFonts w:ascii="Arial" w:eastAsia="Arial" w:hAnsi="Arial" w:cs="Arial"/>
          <w:b/>
          <w:sz w:val="19"/>
        </w:rPr>
        <w:t xml:space="preserve">Please list your academic goals.      </w:t>
      </w:r>
      <w:r>
        <w:rPr>
          <w:rFonts w:ascii="Arial" w:eastAsia="Arial" w:hAnsi="Arial" w:cs="Arial"/>
          <w:sz w:val="19"/>
        </w:rPr>
        <w:t xml:space="preserve"> </w:t>
      </w:r>
    </w:p>
    <w:p w:rsidR="00DF3C5B" w:rsidRDefault="00B207AD">
      <w:pPr>
        <w:spacing w:after="101"/>
      </w:pPr>
      <w:r>
        <w:rPr>
          <w:rFonts w:ascii="Arial" w:eastAsia="Arial" w:hAnsi="Arial" w:cs="Arial"/>
          <w:sz w:val="19"/>
        </w:rPr>
        <w:t xml:space="preserve"> </w:t>
      </w:r>
    </w:p>
    <w:p w:rsidR="00DF3C5B" w:rsidRDefault="00B207AD">
      <w:pPr>
        <w:spacing w:after="112" w:line="250" w:lineRule="auto"/>
        <w:ind w:left="-5" w:hanging="10"/>
      </w:pPr>
      <w:r>
        <w:rPr>
          <w:rFonts w:ascii="Arial" w:eastAsia="Arial" w:hAnsi="Arial" w:cs="Arial"/>
          <w:b/>
          <w:sz w:val="19"/>
        </w:rPr>
        <w:t xml:space="preserve">Please describe any honors, special recognitions, and awards you have received in the past four years.      </w:t>
      </w:r>
      <w:r>
        <w:rPr>
          <w:rFonts w:ascii="Arial" w:eastAsia="Arial" w:hAnsi="Arial" w:cs="Arial"/>
          <w:sz w:val="19"/>
        </w:rPr>
        <w:t xml:space="preserve"> </w:t>
      </w:r>
    </w:p>
    <w:p w:rsidR="00DF3C5B" w:rsidRDefault="00B207AD">
      <w:pPr>
        <w:spacing w:after="110" w:line="250" w:lineRule="auto"/>
        <w:ind w:left="-5" w:hanging="10"/>
      </w:pPr>
      <w:r>
        <w:rPr>
          <w:rFonts w:ascii="Arial" w:eastAsia="Arial" w:hAnsi="Arial" w:cs="Arial"/>
          <w:b/>
          <w:sz w:val="19"/>
        </w:rPr>
        <w:t xml:space="preserve">Please describe your personal goals.       </w:t>
      </w:r>
    </w:p>
    <w:p w:rsidR="00DF3C5B" w:rsidRDefault="00B207AD">
      <w:pPr>
        <w:spacing w:after="110" w:line="250" w:lineRule="auto"/>
        <w:ind w:left="-5" w:hanging="10"/>
      </w:pPr>
      <w:r>
        <w:rPr>
          <w:rFonts w:ascii="Arial" w:eastAsia="Arial" w:hAnsi="Arial" w:cs="Arial"/>
          <w:b/>
          <w:sz w:val="19"/>
        </w:rPr>
        <w:t xml:space="preserve">Please describe your community service involvement.       </w:t>
      </w:r>
    </w:p>
    <w:p w:rsidR="00DF3C5B" w:rsidRDefault="00B207AD">
      <w:pPr>
        <w:spacing w:after="110" w:line="250" w:lineRule="auto"/>
        <w:ind w:left="-5" w:hanging="10"/>
      </w:pPr>
      <w:r>
        <w:rPr>
          <w:rFonts w:ascii="Arial" w:eastAsia="Arial" w:hAnsi="Arial" w:cs="Arial"/>
          <w:b/>
          <w:sz w:val="19"/>
        </w:rPr>
        <w:t xml:space="preserve">Please describe your recreational activities.       </w:t>
      </w:r>
    </w:p>
    <w:p w:rsidR="00DF3C5B" w:rsidRDefault="00B207AD">
      <w:pPr>
        <w:spacing w:after="4" w:line="250" w:lineRule="auto"/>
        <w:ind w:left="-5" w:hanging="10"/>
      </w:pPr>
      <w:r>
        <w:rPr>
          <w:rFonts w:ascii="Arial" w:eastAsia="Arial" w:hAnsi="Arial" w:cs="Arial"/>
          <w:b/>
          <w:sz w:val="19"/>
        </w:rPr>
        <w:t xml:space="preserve">Please describe your Jewish involvement.       </w:t>
      </w:r>
    </w:p>
    <w:p w:rsidR="00DF3C5B" w:rsidRDefault="00B207AD">
      <w:pPr>
        <w:spacing w:after="51"/>
        <w:ind w:left="-29" w:right="-27"/>
      </w:pPr>
      <w:r>
        <w:rPr>
          <w:noProof/>
        </w:rPr>
        <mc:AlternateContent>
          <mc:Choice Requires="wpg">
            <w:drawing>
              <wp:inline distT="0" distB="0" distL="0" distR="0">
                <wp:extent cx="5522976" cy="6090"/>
                <wp:effectExtent l="0" t="0" r="0" b="0"/>
                <wp:docPr id="10824" name="Group 10824"/>
                <wp:cNvGraphicFramePr/>
                <a:graphic xmlns:a="http://schemas.openxmlformats.org/drawingml/2006/main">
                  <a:graphicData uri="http://schemas.microsoft.com/office/word/2010/wordprocessingGroup">
                    <wpg:wgp>
                      <wpg:cNvGrpSpPr/>
                      <wpg:grpSpPr>
                        <a:xfrm>
                          <a:off x="0" y="0"/>
                          <a:ext cx="5522976" cy="6090"/>
                          <a:chOff x="0" y="0"/>
                          <a:chExt cx="5522976" cy="6090"/>
                        </a:xfrm>
                      </wpg:grpSpPr>
                      <wps:wsp>
                        <wps:cNvPr id="14573" name="Shape 14573"/>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4" style="width:434.88pt;height:0.479553pt;mso-position-horizontal-relative:char;mso-position-vertical-relative:line" coordsize="55229,60">
                <v:shape id="Shape 14574"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DF3C5B" w:rsidRDefault="00DF3C5B">
      <w:pPr>
        <w:spacing w:after="0"/>
        <w:ind w:left="50"/>
        <w:jc w:val="center"/>
      </w:pPr>
    </w:p>
    <w:p w:rsidR="00DF3C5B" w:rsidRDefault="00B207AD">
      <w:pPr>
        <w:pStyle w:val="Heading1"/>
        <w:spacing w:after="223"/>
        <w:ind w:right="3"/>
      </w:pPr>
      <w:r>
        <w:t xml:space="preserve">JEWISH INVOLVEMENT AND ACTIVITIES </w:t>
      </w:r>
    </w:p>
    <w:p w:rsidR="00DF3C5B" w:rsidRDefault="00B207AD">
      <w:pPr>
        <w:spacing w:after="100" w:line="250" w:lineRule="auto"/>
        <w:ind w:left="-5" w:hanging="10"/>
      </w:pPr>
      <w:r>
        <w:rPr>
          <w:rFonts w:ascii="Arial" w:eastAsia="Arial" w:hAnsi="Arial" w:cs="Arial"/>
          <w:b/>
          <w:sz w:val="19"/>
        </w:rPr>
        <w:t xml:space="preserve">What is your is your family's Palm Beach County synagogue membership?       </w:t>
      </w:r>
    </w:p>
    <w:p w:rsidR="00DF3C5B" w:rsidRDefault="00B207AD">
      <w:pPr>
        <w:spacing w:after="4" w:line="250" w:lineRule="auto"/>
        <w:ind w:left="-5" w:right="444" w:hanging="10"/>
      </w:pPr>
      <w:r>
        <w:rPr>
          <w:rFonts w:ascii="Arial" w:eastAsia="Arial" w:hAnsi="Arial" w:cs="Arial"/>
          <w:b/>
          <w:sz w:val="19"/>
        </w:rPr>
        <w:t>If currently a college student, have you been affiliated with your campus Hillel?</w:t>
      </w:r>
      <w:r>
        <w:rPr>
          <w:rFonts w:ascii="Arial" w:eastAsia="Arial" w:hAnsi="Arial" w:cs="Arial"/>
          <w:sz w:val="19"/>
        </w:rPr>
        <w:t xml:space="preserve"> </w:t>
      </w:r>
      <w:r>
        <w:rPr>
          <w:rFonts w:ascii="Arial" w:eastAsia="Arial" w:hAnsi="Arial" w:cs="Arial"/>
          <w:i/>
          <w:sz w:val="19"/>
        </w:rPr>
        <w:t>(</w:t>
      </w:r>
      <w:r>
        <w:rPr>
          <w:noProof/>
        </w:rPr>
        <mc:AlternateContent>
          <mc:Choice Requires="wpg">
            <w:drawing>
              <wp:inline distT="0" distB="0" distL="0" distR="0">
                <wp:extent cx="109728" cy="109728"/>
                <wp:effectExtent l="0" t="0" r="0" b="0"/>
                <wp:docPr id="10825" name="Group 10825"/>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499" name="Shape 499"/>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5" style="width:8.63998pt;height:8.64001pt;mso-position-horizontal-relative:char;mso-position-vertical-relative:line" coordsize="1097,1097">
                <v:shape id="Shape 499"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i/>
          <w:sz w:val="19"/>
        </w:rPr>
        <w:t xml:space="preserve"> Yes  </w:t>
      </w:r>
      <w:r>
        <w:rPr>
          <w:noProof/>
        </w:rPr>
        <mc:AlternateContent>
          <mc:Choice Requires="wpg">
            <w:drawing>
              <wp:inline distT="0" distB="0" distL="0" distR="0">
                <wp:extent cx="109728" cy="109728"/>
                <wp:effectExtent l="0" t="0" r="0" b="0"/>
                <wp:docPr id="10826" name="Group 10826"/>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02" name="Shape 50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6" style="width:8.64pt;height:8.64001pt;mso-position-horizontal-relative:char;mso-position-vertical-relative:line" coordsize="1097,1097">
                <v:shape id="Shape 502"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i/>
          <w:sz w:val="19"/>
        </w:rPr>
        <w:t xml:space="preserve"> No, or </w:t>
      </w:r>
      <w:r>
        <w:rPr>
          <w:noProof/>
        </w:rPr>
        <mc:AlternateContent>
          <mc:Choice Requires="wpg">
            <w:drawing>
              <wp:inline distT="0" distB="0" distL="0" distR="0">
                <wp:extent cx="109728" cy="109728"/>
                <wp:effectExtent l="0" t="0" r="0" b="0"/>
                <wp:docPr id="10827" name="Group 10827"/>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04" name="Shape 504"/>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7" style="width:8.64pt;height:8.64001pt;mso-position-horizontal-relative:char;mso-position-vertical-relative:line" coordsize="1097,1097">
                <v:shape id="Shape 504"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i/>
          <w:sz w:val="19"/>
        </w:rPr>
        <w:t xml:space="preserve"> No Hillel) </w:t>
      </w:r>
    </w:p>
    <w:p w:rsidR="00DF3C5B" w:rsidRDefault="00B207AD">
      <w:pPr>
        <w:spacing w:after="0"/>
      </w:pPr>
      <w:r>
        <w:rPr>
          <w:rFonts w:ascii="Arial" w:eastAsia="Arial" w:hAnsi="Arial" w:cs="Arial"/>
          <w:sz w:val="19"/>
        </w:rPr>
        <w:t xml:space="preserve"> </w:t>
      </w:r>
    </w:p>
    <w:p w:rsidR="00DF3C5B" w:rsidRDefault="00B207AD">
      <w:pPr>
        <w:spacing w:after="113" w:line="250" w:lineRule="auto"/>
        <w:ind w:left="-5" w:hanging="10"/>
      </w:pPr>
      <w:r>
        <w:rPr>
          <w:rFonts w:ascii="Arial" w:eastAsia="Arial" w:hAnsi="Arial" w:cs="Arial"/>
          <w:b/>
          <w:sz w:val="19"/>
        </w:rPr>
        <w:t xml:space="preserve">If yes, please describe your involvement.       </w:t>
      </w:r>
    </w:p>
    <w:p w:rsidR="00DF3C5B" w:rsidRDefault="00B207AD">
      <w:pPr>
        <w:spacing w:after="190"/>
      </w:pPr>
      <w:r>
        <w:rPr>
          <w:rFonts w:ascii="Arial" w:eastAsia="Arial" w:hAnsi="Arial" w:cs="Arial"/>
          <w:sz w:val="19"/>
        </w:rPr>
        <w:t xml:space="preserve"> </w:t>
      </w:r>
    </w:p>
    <w:p w:rsidR="00DF3C5B" w:rsidRDefault="00B207AD">
      <w:pPr>
        <w:spacing w:after="113" w:line="250"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page">
                  <wp:posOffset>1124706</wp:posOffset>
                </wp:positionH>
                <wp:positionV relativeFrom="page">
                  <wp:posOffset>914406</wp:posOffset>
                </wp:positionV>
                <wp:extent cx="5522976" cy="6090"/>
                <wp:effectExtent l="0" t="0" r="0" b="0"/>
                <wp:wrapTopAndBottom/>
                <wp:docPr id="10823" name="Group 10823"/>
                <wp:cNvGraphicFramePr/>
                <a:graphic xmlns:a="http://schemas.openxmlformats.org/drawingml/2006/main">
                  <a:graphicData uri="http://schemas.microsoft.com/office/word/2010/wordprocessingGroup">
                    <wpg:wgp>
                      <wpg:cNvGrpSpPr/>
                      <wpg:grpSpPr>
                        <a:xfrm>
                          <a:off x="0" y="0"/>
                          <a:ext cx="5522976" cy="6090"/>
                          <a:chOff x="0" y="0"/>
                          <a:chExt cx="5522976" cy="6090"/>
                        </a:xfrm>
                      </wpg:grpSpPr>
                      <wps:wsp>
                        <wps:cNvPr id="14575" name="Shape 14575"/>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23" style="width:434.88pt;height:0.479553pt;position:absolute;mso-position-horizontal-relative:page;mso-position-horizontal:absolute;margin-left:88.5595pt;mso-position-vertical-relative:page;margin-top:72.0005pt;" coordsize="55229,60">
                <v:shape id="Shape 14576" style="position:absolute;width:55229;height:91;left:0;top:0;" coordsize="5522976,9144" path="m0,0l5522976,0l5522976,9144l0,9144l0,0">
                  <v:stroke weight="0pt" endcap="flat" joinstyle="miter" miterlimit="10" on="false" color="#000000" opacity="0"/>
                  <v:fill on="true" color="#000000"/>
                </v:shape>
                <w10:wrap type="topAndBottom"/>
              </v:group>
            </w:pict>
          </mc:Fallback>
        </mc:AlternateContent>
      </w:r>
      <w:r>
        <w:rPr>
          <w:rFonts w:ascii="Arial" w:eastAsia="Arial" w:hAnsi="Arial" w:cs="Arial"/>
          <w:b/>
          <w:sz w:val="19"/>
        </w:rPr>
        <w:t>Are you involved with any other Jewish organizations? (</w:t>
      </w:r>
      <w:r>
        <w:rPr>
          <w:noProof/>
        </w:rPr>
        <mc:AlternateContent>
          <mc:Choice Requires="wpg">
            <w:drawing>
              <wp:inline distT="0" distB="0" distL="0" distR="0">
                <wp:extent cx="109728" cy="109728"/>
                <wp:effectExtent l="0" t="0" r="0" b="0"/>
                <wp:docPr id="10828" name="Group 10828"/>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10" name="Shape 510"/>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8" style="width:8.63998pt;height:8.64001pt;mso-position-horizontal-relative:char;mso-position-vertical-relative:line" coordsize="1097,1097">
                <v:shape id="Shape 510"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b/>
          <w:sz w:val="19"/>
        </w:rPr>
        <w:t xml:space="preserve"> Yes or </w:t>
      </w:r>
      <w:r>
        <w:rPr>
          <w:noProof/>
        </w:rPr>
        <mc:AlternateContent>
          <mc:Choice Requires="wpg">
            <w:drawing>
              <wp:inline distT="0" distB="0" distL="0" distR="0">
                <wp:extent cx="109728" cy="109728"/>
                <wp:effectExtent l="0" t="0" r="0" b="0"/>
                <wp:docPr id="10829" name="Group 10829"/>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512" name="Shape 512"/>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29" style="width:8.64001pt;height:8.64001pt;mso-position-horizontal-relative:char;mso-position-vertical-relative:line" coordsize="1097,1097">
                <v:shape id="Shape 512"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b/>
          <w:sz w:val="19"/>
        </w:rPr>
        <w:t xml:space="preserve"> No) If yes, please identify and describe your involvement.       </w:t>
      </w:r>
    </w:p>
    <w:p w:rsidR="00DF3C5B" w:rsidRDefault="00B207AD">
      <w:pPr>
        <w:spacing w:after="103"/>
      </w:pPr>
      <w:r>
        <w:rPr>
          <w:rFonts w:ascii="Arial" w:eastAsia="Arial" w:hAnsi="Arial" w:cs="Arial"/>
          <w:b/>
          <w:sz w:val="19"/>
        </w:rPr>
        <w:t xml:space="preserve"> </w:t>
      </w:r>
    </w:p>
    <w:p w:rsidR="00DF3C5B" w:rsidRDefault="00B207AD">
      <w:pPr>
        <w:spacing w:after="110" w:line="250" w:lineRule="auto"/>
        <w:ind w:left="-5" w:hanging="10"/>
      </w:pPr>
      <w:r>
        <w:rPr>
          <w:rFonts w:ascii="Arial" w:eastAsia="Arial" w:hAnsi="Arial" w:cs="Arial"/>
          <w:b/>
          <w:sz w:val="19"/>
        </w:rPr>
        <w:t xml:space="preserve">If you are currently participating in any form of Jewish study, please describe.       </w:t>
      </w:r>
    </w:p>
    <w:p w:rsidR="00DF3C5B" w:rsidRDefault="00B207AD">
      <w:pPr>
        <w:spacing w:after="103"/>
      </w:pPr>
      <w:r>
        <w:rPr>
          <w:rFonts w:ascii="Arial" w:eastAsia="Arial" w:hAnsi="Arial" w:cs="Arial"/>
          <w:b/>
          <w:sz w:val="19"/>
        </w:rPr>
        <w:t xml:space="preserve"> </w:t>
      </w:r>
    </w:p>
    <w:p w:rsidR="00DF3C5B" w:rsidRDefault="00B207AD">
      <w:pPr>
        <w:spacing w:after="103"/>
      </w:pPr>
      <w:r>
        <w:rPr>
          <w:rFonts w:ascii="Arial" w:eastAsia="Arial" w:hAnsi="Arial" w:cs="Arial"/>
          <w:b/>
          <w:sz w:val="19"/>
        </w:rPr>
        <w:t xml:space="preserve"> </w:t>
      </w:r>
    </w:p>
    <w:p w:rsidR="00DF3C5B" w:rsidRDefault="00B207AD">
      <w:pPr>
        <w:spacing w:after="113" w:line="250" w:lineRule="auto"/>
        <w:ind w:left="-5" w:hanging="10"/>
      </w:pPr>
      <w:r>
        <w:rPr>
          <w:rFonts w:ascii="Arial" w:eastAsia="Arial" w:hAnsi="Arial" w:cs="Arial"/>
          <w:b/>
          <w:sz w:val="19"/>
        </w:rPr>
        <w:t xml:space="preserve">Please describe the importance of your Jewish identity and how you express your Jewish commitment.  </w:t>
      </w:r>
    </w:p>
    <w:p w:rsidR="00DF3C5B" w:rsidRDefault="00B207AD">
      <w:pPr>
        <w:spacing w:after="103"/>
      </w:pPr>
      <w:r>
        <w:rPr>
          <w:rFonts w:ascii="Arial" w:eastAsia="Arial" w:hAnsi="Arial" w:cs="Arial"/>
          <w:b/>
          <w:sz w:val="19"/>
        </w:rPr>
        <w:t xml:space="preserve"> </w:t>
      </w:r>
    </w:p>
    <w:p w:rsidR="00DF3C5B" w:rsidRDefault="00B207AD">
      <w:pPr>
        <w:spacing w:after="0"/>
      </w:pPr>
      <w:r>
        <w:rPr>
          <w:rFonts w:ascii="Arial" w:eastAsia="Arial" w:hAnsi="Arial" w:cs="Arial"/>
          <w:b/>
          <w:sz w:val="19"/>
        </w:rPr>
        <w:t xml:space="preserve"> </w:t>
      </w:r>
    </w:p>
    <w:p w:rsidR="00DF3C5B" w:rsidRDefault="00B207AD">
      <w:pPr>
        <w:spacing w:after="51"/>
        <w:ind w:left="-29" w:right="-27"/>
      </w:pPr>
      <w:r>
        <w:rPr>
          <w:noProof/>
        </w:rPr>
        <mc:AlternateContent>
          <mc:Choice Requires="wpg">
            <w:drawing>
              <wp:inline distT="0" distB="0" distL="0" distR="0">
                <wp:extent cx="5522976" cy="6090"/>
                <wp:effectExtent l="0" t="0" r="0" b="0"/>
                <wp:docPr id="10830" name="Group 10830"/>
                <wp:cNvGraphicFramePr/>
                <a:graphic xmlns:a="http://schemas.openxmlformats.org/drawingml/2006/main">
                  <a:graphicData uri="http://schemas.microsoft.com/office/word/2010/wordprocessingGroup">
                    <wpg:wgp>
                      <wpg:cNvGrpSpPr/>
                      <wpg:grpSpPr>
                        <a:xfrm>
                          <a:off x="0" y="0"/>
                          <a:ext cx="5522976" cy="6090"/>
                          <a:chOff x="0" y="0"/>
                          <a:chExt cx="5522976" cy="6090"/>
                        </a:xfrm>
                      </wpg:grpSpPr>
                      <wps:wsp>
                        <wps:cNvPr id="14577" name="Shape 14577"/>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30" style="width:434.88pt;height:0.479553pt;mso-position-horizontal-relative:char;mso-position-vertical-relative:line" coordsize="55229,60">
                <v:shape id="Shape 14578" style="position:absolute;width:55229;height:91;left:0;top:0;" coordsize="5522976,9144" path="m0,0l5522976,0l5522976,9144l0,9144l0,0">
                  <v:stroke weight="0pt" endcap="round" joinstyle="miter" miterlimit="10" on="false" color="#000000" opacity="0"/>
                  <v:fill on="true" color="#000000"/>
                </v:shape>
              </v:group>
            </w:pict>
          </mc:Fallback>
        </mc:AlternateContent>
      </w:r>
    </w:p>
    <w:p w:rsidR="00DF3C5B" w:rsidRDefault="00B207AD">
      <w:pPr>
        <w:spacing w:after="0"/>
        <w:ind w:left="50"/>
        <w:jc w:val="center"/>
      </w:pPr>
      <w:r>
        <w:rPr>
          <w:rFonts w:ascii="Arial" w:eastAsia="Arial" w:hAnsi="Arial" w:cs="Arial"/>
          <w:sz w:val="19"/>
        </w:rPr>
        <w:t xml:space="preserve"> </w:t>
      </w:r>
    </w:p>
    <w:p w:rsidR="00DF3C5B" w:rsidRDefault="00B207AD">
      <w:pPr>
        <w:spacing w:after="0"/>
        <w:ind w:left="10" w:right="6" w:hanging="10"/>
        <w:jc w:val="center"/>
      </w:pPr>
      <w:r>
        <w:rPr>
          <w:rFonts w:ascii="Arial" w:eastAsia="Arial" w:hAnsi="Arial" w:cs="Arial"/>
          <w:b/>
          <w:sz w:val="19"/>
          <w:u w:val="single" w:color="000000"/>
        </w:rPr>
        <w:t>EMPLOYMENT HISTORY</w:t>
      </w:r>
      <w:r>
        <w:rPr>
          <w:rFonts w:ascii="Arial" w:eastAsia="Arial" w:hAnsi="Arial" w:cs="Arial"/>
          <w:b/>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115" w:line="250" w:lineRule="auto"/>
        <w:ind w:left="-5" w:hanging="10"/>
      </w:pPr>
      <w:r>
        <w:rPr>
          <w:rFonts w:ascii="Arial" w:eastAsia="Arial" w:hAnsi="Arial" w:cs="Arial"/>
          <w:b/>
          <w:sz w:val="19"/>
        </w:rPr>
        <w:t xml:space="preserve">Please provide a resume of your work history including high school years in the space provided below.       </w:t>
      </w:r>
    </w:p>
    <w:p w:rsidR="00DF3C5B" w:rsidRDefault="00B207AD">
      <w:pPr>
        <w:spacing w:after="0"/>
      </w:pPr>
      <w:r>
        <w:rPr>
          <w:rFonts w:ascii="Arial" w:eastAsia="Arial" w:hAnsi="Arial" w:cs="Arial"/>
          <w:sz w:val="19"/>
        </w:rPr>
        <w:t xml:space="preserve"> </w:t>
      </w:r>
    </w:p>
    <w:p w:rsidR="00DF3C5B" w:rsidRDefault="00B207AD">
      <w:pPr>
        <w:spacing w:after="51"/>
        <w:ind w:left="-29" w:right="-27"/>
      </w:pPr>
      <w:r>
        <w:rPr>
          <w:noProof/>
        </w:rPr>
        <mc:AlternateContent>
          <mc:Choice Requires="wpg">
            <w:drawing>
              <wp:inline distT="0" distB="0" distL="0" distR="0">
                <wp:extent cx="5522976" cy="6090"/>
                <wp:effectExtent l="0" t="0" r="0" b="0"/>
                <wp:docPr id="10831" name="Group 10831"/>
                <wp:cNvGraphicFramePr/>
                <a:graphic xmlns:a="http://schemas.openxmlformats.org/drawingml/2006/main">
                  <a:graphicData uri="http://schemas.microsoft.com/office/word/2010/wordprocessingGroup">
                    <wpg:wgp>
                      <wpg:cNvGrpSpPr/>
                      <wpg:grpSpPr>
                        <a:xfrm>
                          <a:off x="0" y="0"/>
                          <a:ext cx="5522976" cy="6090"/>
                          <a:chOff x="0" y="0"/>
                          <a:chExt cx="5522976" cy="6090"/>
                        </a:xfrm>
                      </wpg:grpSpPr>
                      <wps:wsp>
                        <wps:cNvPr id="14579" name="Shape 14579"/>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31" style="width:434.88pt;height:0.479553pt;mso-position-horizontal-relative:char;mso-position-vertical-relative:line" coordsize="55229,60">
                <v:shape id="Shape 14580" style="position:absolute;width:55229;height:91;left:0;top:0;" coordsize="5522976,9144" path="m0,0l5522976,0l5522976,9144l0,9144l0,0">
                  <v:stroke weight="0pt" endcap="round" joinstyle="miter" miterlimit="10" on="false" color="#000000" opacity="0"/>
                  <v:fill on="true" color="#000000"/>
                </v:shape>
              </v:group>
            </w:pict>
          </mc:Fallback>
        </mc:AlternateContent>
      </w:r>
    </w:p>
    <w:p w:rsidR="00DF3C5B" w:rsidRDefault="00B207AD">
      <w:pPr>
        <w:spacing w:after="0"/>
        <w:ind w:left="50"/>
        <w:jc w:val="center"/>
      </w:pPr>
      <w:r>
        <w:rPr>
          <w:rFonts w:ascii="Arial" w:eastAsia="Arial" w:hAnsi="Arial" w:cs="Arial"/>
          <w:sz w:val="19"/>
        </w:rPr>
        <w:t xml:space="preserve"> </w:t>
      </w:r>
    </w:p>
    <w:p w:rsidR="00A93FF8" w:rsidRDefault="00A93FF8">
      <w:pPr>
        <w:rPr>
          <w:rFonts w:ascii="Arial" w:eastAsia="Arial" w:hAnsi="Arial" w:cs="Arial"/>
          <w:b/>
          <w:sz w:val="19"/>
        </w:rPr>
      </w:pPr>
      <w:r>
        <w:br w:type="page"/>
      </w:r>
    </w:p>
    <w:p w:rsidR="00DF3C5B" w:rsidRDefault="00B207AD">
      <w:pPr>
        <w:pStyle w:val="Heading1"/>
        <w:ind w:right="2"/>
      </w:pPr>
      <w:r>
        <w:lastRenderedPageBreak/>
        <w:t xml:space="preserve">FINANCIAL DATA </w:t>
      </w:r>
    </w:p>
    <w:p w:rsidR="00DF3C5B" w:rsidRDefault="00B207AD">
      <w:pPr>
        <w:spacing w:after="0"/>
      </w:pPr>
      <w:r>
        <w:rPr>
          <w:rFonts w:ascii="Arial" w:eastAsia="Arial" w:hAnsi="Arial" w:cs="Arial"/>
          <w:sz w:val="19"/>
        </w:rPr>
        <w:t xml:space="preserve"> </w:t>
      </w:r>
    </w:p>
    <w:p w:rsidR="00DF3C5B" w:rsidRDefault="00B207AD">
      <w:pPr>
        <w:spacing w:after="4" w:line="250" w:lineRule="auto"/>
        <w:ind w:left="-5" w:hanging="10"/>
      </w:pPr>
      <w:r>
        <w:rPr>
          <w:rFonts w:ascii="Arial" w:eastAsia="Arial" w:hAnsi="Arial" w:cs="Arial"/>
          <w:b/>
          <w:sz w:val="19"/>
        </w:rPr>
        <w:t>Please list, sources of financial assistance for which you have been approved for the 201</w:t>
      </w:r>
      <w:r w:rsidR="00DB4121">
        <w:rPr>
          <w:rFonts w:ascii="Arial" w:eastAsia="Arial" w:hAnsi="Arial" w:cs="Arial"/>
          <w:b/>
          <w:sz w:val="19"/>
        </w:rPr>
        <w:t>9</w:t>
      </w:r>
      <w:r>
        <w:rPr>
          <w:rFonts w:ascii="Arial" w:eastAsia="Arial" w:hAnsi="Arial" w:cs="Arial"/>
          <w:b/>
          <w:sz w:val="19"/>
        </w:rPr>
        <w:t>-20</w:t>
      </w:r>
      <w:r w:rsidR="00DB4121">
        <w:rPr>
          <w:rFonts w:ascii="Arial" w:eastAsia="Arial" w:hAnsi="Arial" w:cs="Arial"/>
          <w:b/>
          <w:sz w:val="19"/>
        </w:rPr>
        <w:t>20</w:t>
      </w:r>
      <w:r>
        <w:rPr>
          <w:rFonts w:ascii="Arial" w:eastAsia="Arial" w:hAnsi="Arial" w:cs="Arial"/>
          <w:b/>
          <w:sz w:val="19"/>
        </w:rPr>
        <w:t xml:space="preserve"> academic year.       </w:t>
      </w:r>
    </w:p>
    <w:p w:rsidR="00A93FF8" w:rsidRDefault="00A93FF8">
      <w:pPr>
        <w:spacing w:after="113" w:line="250" w:lineRule="auto"/>
        <w:ind w:left="-5" w:hanging="10"/>
        <w:rPr>
          <w:rFonts w:ascii="Arial" w:eastAsia="Arial" w:hAnsi="Arial" w:cs="Arial"/>
          <w:b/>
          <w:sz w:val="19"/>
        </w:rPr>
      </w:pPr>
    </w:p>
    <w:p w:rsidR="00A93FF8" w:rsidRDefault="00A93FF8">
      <w:pPr>
        <w:spacing w:after="113" w:line="250" w:lineRule="auto"/>
        <w:ind w:left="-5" w:hanging="10"/>
        <w:rPr>
          <w:rFonts w:ascii="Arial" w:eastAsia="Arial" w:hAnsi="Arial" w:cs="Arial"/>
          <w:b/>
          <w:sz w:val="19"/>
        </w:rPr>
      </w:pPr>
    </w:p>
    <w:p w:rsidR="00DF3C5B" w:rsidRDefault="00B207AD">
      <w:pPr>
        <w:spacing w:after="113" w:line="250" w:lineRule="auto"/>
        <w:ind w:left="-5" w:hanging="10"/>
      </w:pPr>
      <w:r>
        <w:rPr>
          <w:rFonts w:ascii="Arial" w:eastAsia="Arial" w:hAnsi="Arial" w:cs="Arial"/>
          <w:b/>
          <w:sz w:val="19"/>
        </w:rPr>
        <w:t>Please list, sources of financial assistance for which you have applied for the 201</w:t>
      </w:r>
      <w:r w:rsidR="00DB4121">
        <w:rPr>
          <w:rFonts w:ascii="Arial" w:eastAsia="Arial" w:hAnsi="Arial" w:cs="Arial"/>
          <w:b/>
          <w:sz w:val="19"/>
        </w:rPr>
        <w:t>9-2020</w:t>
      </w:r>
      <w:r>
        <w:rPr>
          <w:rFonts w:ascii="Arial" w:eastAsia="Arial" w:hAnsi="Arial" w:cs="Arial"/>
          <w:b/>
          <w:sz w:val="19"/>
        </w:rPr>
        <w:t xml:space="preserve"> academic year, but from which you have not yet received decisions to date.       </w:t>
      </w:r>
    </w:p>
    <w:p w:rsidR="00A93FF8" w:rsidRDefault="00A93FF8">
      <w:pPr>
        <w:spacing w:after="4" w:line="250" w:lineRule="auto"/>
        <w:ind w:left="-5" w:hanging="10"/>
        <w:rPr>
          <w:rFonts w:ascii="Arial" w:eastAsia="Arial" w:hAnsi="Arial" w:cs="Arial"/>
          <w:b/>
          <w:sz w:val="19"/>
        </w:rPr>
      </w:pPr>
    </w:p>
    <w:p w:rsidR="00A93FF8" w:rsidRDefault="00A93FF8">
      <w:pPr>
        <w:spacing w:after="4" w:line="250" w:lineRule="auto"/>
        <w:ind w:left="-5" w:hanging="10"/>
        <w:rPr>
          <w:rFonts w:ascii="Arial" w:eastAsia="Arial" w:hAnsi="Arial" w:cs="Arial"/>
          <w:b/>
          <w:sz w:val="19"/>
        </w:rPr>
      </w:pPr>
    </w:p>
    <w:p w:rsidR="00DF3C5B" w:rsidRDefault="00B207AD">
      <w:pPr>
        <w:spacing w:after="4" w:line="250" w:lineRule="auto"/>
        <w:ind w:left="-5" w:hanging="10"/>
      </w:pPr>
      <w:r>
        <w:rPr>
          <w:rFonts w:ascii="Arial" w:eastAsia="Arial" w:hAnsi="Arial" w:cs="Arial"/>
          <w:b/>
          <w:sz w:val="19"/>
        </w:rPr>
        <w:t xml:space="preserve">Financial need within the family unit is a primary consideration in awarding scholarships. </w:t>
      </w:r>
    </w:p>
    <w:p w:rsidR="00DF3C5B" w:rsidRDefault="00B207AD">
      <w:pPr>
        <w:spacing w:after="0"/>
        <w:ind w:left="-5" w:hanging="10"/>
      </w:pPr>
      <w:r>
        <w:rPr>
          <w:rFonts w:ascii="Arial" w:eastAsia="Arial" w:hAnsi="Arial" w:cs="Arial"/>
          <w:b/>
          <w:sz w:val="19"/>
          <w:u w:val="single" w:color="000000"/>
        </w:rPr>
        <w:t>PLEASE EXPLAIN IN DET</w:t>
      </w:r>
      <w:r w:rsidR="00A93FF8">
        <w:rPr>
          <w:rFonts w:ascii="Arial" w:eastAsia="Arial" w:hAnsi="Arial" w:cs="Arial"/>
          <w:b/>
          <w:sz w:val="19"/>
          <w:u w:val="single" w:color="000000"/>
        </w:rPr>
        <w:t xml:space="preserve">AIL THOSE FINANCIAL CONDITIONS </w:t>
      </w:r>
      <w:r>
        <w:rPr>
          <w:rFonts w:ascii="Arial" w:eastAsia="Arial" w:hAnsi="Arial" w:cs="Arial"/>
          <w:b/>
          <w:sz w:val="19"/>
          <w:u w:val="single" w:color="000000"/>
        </w:rPr>
        <w:t>YOU FEEL SHOULD BE</w:t>
      </w:r>
      <w:r>
        <w:rPr>
          <w:rFonts w:ascii="Arial" w:eastAsia="Arial" w:hAnsi="Arial" w:cs="Arial"/>
          <w:b/>
          <w:sz w:val="19"/>
        </w:rPr>
        <w:t xml:space="preserve"> </w:t>
      </w:r>
    </w:p>
    <w:p w:rsidR="00DF3C5B" w:rsidRDefault="00B207AD">
      <w:pPr>
        <w:spacing w:after="4" w:line="250" w:lineRule="auto"/>
        <w:ind w:left="-5" w:hanging="10"/>
      </w:pPr>
      <w:r>
        <w:rPr>
          <w:rFonts w:ascii="Arial" w:eastAsia="Arial" w:hAnsi="Arial" w:cs="Arial"/>
          <w:b/>
          <w:sz w:val="19"/>
          <w:u w:val="single" w:color="000000"/>
        </w:rPr>
        <w:t>BROUGHT TO THE ATTENTION OF THE FINANCIAL AID COMMITTEE.</w:t>
      </w:r>
      <w:r>
        <w:rPr>
          <w:rFonts w:ascii="Arial" w:eastAsia="Arial" w:hAnsi="Arial" w:cs="Arial"/>
          <w:b/>
          <w:sz w:val="19"/>
        </w:rPr>
        <w:t xml:space="preserve"> Examples could include, but are not limited to, parents and/or siblings also attending college; support of family member outside of the immediate family; excessive educational debt; excessive medical debt; serious medical issues affecting the family; significant loss of income in the past year; single parent with little or no support from the absent parent, etc. THE MORE COMPLETE THE </w:t>
      </w:r>
    </w:p>
    <w:p w:rsidR="00DF3C5B" w:rsidRDefault="00B207AD">
      <w:pPr>
        <w:spacing w:after="4" w:line="250" w:lineRule="auto"/>
        <w:ind w:left="-5" w:hanging="10"/>
      </w:pPr>
      <w:r>
        <w:rPr>
          <w:rFonts w:ascii="Arial" w:eastAsia="Arial" w:hAnsi="Arial" w:cs="Arial"/>
          <w:b/>
          <w:sz w:val="19"/>
        </w:rPr>
        <w:t xml:space="preserve">INFORMATION, THE BETTER THE THELMA &amp; ISADOR S. SEGALL SCHOLARSHIP COMMITTEE CAN MAKE A FAIR DETERMINATION OF THE ALLOCATION OF ITS RESOURCES. </w:t>
      </w:r>
    </w:p>
    <w:p w:rsidR="00DF3C5B" w:rsidRDefault="00B207AD">
      <w:pPr>
        <w:spacing w:after="0"/>
      </w:pPr>
      <w:r>
        <w:rPr>
          <w:rFonts w:ascii="Arial" w:eastAsia="Arial" w:hAnsi="Arial" w:cs="Arial"/>
          <w:sz w:val="19"/>
        </w:rPr>
        <w:t xml:space="preserve"> </w:t>
      </w:r>
      <w:r>
        <w:br w:type="page"/>
      </w:r>
    </w:p>
    <w:p w:rsidR="00DF3C5B" w:rsidRDefault="00B207AD">
      <w:pPr>
        <w:spacing w:after="9"/>
      </w:pPr>
      <w:r>
        <w:rPr>
          <w:rFonts w:ascii="Arial" w:eastAsia="Arial" w:hAnsi="Arial" w:cs="Arial"/>
          <w:sz w:val="19"/>
        </w:rPr>
        <w:lastRenderedPageBreak/>
        <w:t xml:space="preserve"> </w:t>
      </w:r>
    </w:p>
    <w:p w:rsidR="00DF3C5B" w:rsidRDefault="00B207AD">
      <w:pPr>
        <w:pBdr>
          <w:top w:val="single" w:sz="4" w:space="0" w:color="000000"/>
          <w:left w:val="single" w:sz="4" w:space="0" w:color="000000"/>
          <w:bottom w:val="single" w:sz="4" w:space="0" w:color="000000"/>
          <w:right w:val="single" w:sz="4" w:space="0" w:color="000000"/>
        </w:pBdr>
        <w:spacing w:after="3" w:line="251" w:lineRule="auto"/>
        <w:ind w:left="-5" w:hanging="10"/>
        <w:jc w:val="center"/>
      </w:pPr>
      <w:r>
        <w:rPr>
          <w:rFonts w:ascii="Arial" w:eastAsia="Arial" w:hAnsi="Arial" w:cs="Arial"/>
          <w:b/>
          <w:sz w:val="19"/>
        </w:rPr>
        <w:t xml:space="preserve">The </w:t>
      </w:r>
      <w:proofErr w:type="gramStart"/>
      <w:r>
        <w:rPr>
          <w:rFonts w:ascii="Arial" w:eastAsia="Arial" w:hAnsi="Arial" w:cs="Arial"/>
          <w:b/>
          <w:sz w:val="19"/>
        </w:rPr>
        <w:t xml:space="preserve">following data will be kept in </w:t>
      </w:r>
      <w:r>
        <w:rPr>
          <w:rFonts w:ascii="Arial" w:eastAsia="Arial" w:hAnsi="Arial" w:cs="Arial"/>
          <w:b/>
          <w:sz w:val="19"/>
          <w:u w:val="single" w:color="000000"/>
        </w:rPr>
        <w:t>complete confidence</w:t>
      </w:r>
      <w:r>
        <w:rPr>
          <w:rFonts w:ascii="Arial" w:eastAsia="Arial" w:hAnsi="Arial" w:cs="Arial"/>
          <w:b/>
          <w:sz w:val="19"/>
        </w:rPr>
        <w:t xml:space="preserve"> by the Financial Aid Committee</w:t>
      </w:r>
      <w:proofErr w:type="gramEnd"/>
      <w:r>
        <w:rPr>
          <w:rFonts w:ascii="Arial" w:eastAsia="Arial" w:hAnsi="Arial" w:cs="Arial"/>
          <w:b/>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0"/>
        <w:ind w:left="-15"/>
        <w:jc w:val="center"/>
      </w:pPr>
      <w:r>
        <w:rPr>
          <w:rFonts w:ascii="Arial" w:eastAsia="Arial" w:hAnsi="Arial" w:cs="Arial"/>
          <w:b/>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10" w:line="239" w:lineRule="auto"/>
        <w:ind w:left="-15"/>
        <w:jc w:val="both"/>
      </w:pPr>
      <w:r>
        <w:rPr>
          <w:rFonts w:ascii="Arial" w:eastAsia="Arial" w:hAnsi="Arial" w:cs="Arial"/>
          <w:b/>
          <w:i/>
          <w:sz w:val="18"/>
        </w:rPr>
        <w:t>The information requested is for the calendar year 2018 that is the filing due to the Internal Revenue Service by April 15, 201</w:t>
      </w:r>
      <w:r w:rsidR="004C70B3">
        <w:rPr>
          <w:rFonts w:ascii="Arial" w:eastAsia="Arial" w:hAnsi="Arial" w:cs="Arial"/>
          <w:b/>
          <w:i/>
          <w:sz w:val="18"/>
        </w:rPr>
        <w:t>9</w:t>
      </w:r>
      <w:r>
        <w:rPr>
          <w:rFonts w:ascii="Arial" w:eastAsia="Arial" w:hAnsi="Arial" w:cs="Arial"/>
          <w:b/>
          <w:i/>
          <w:sz w:val="18"/>
        </w:rPr>
        <w:t xml:space="preserve">. The first two pages of the U.S. Individual Tax Return (1040) must accompany this application. Applications lacking this information </w:t>
      </w:r>
      <w:r>
        <w:rPr>
          <w:rFonts w:ascii="Arial" w:eastAsia="Arial" w:hAnsi="Arial" w:cs="Arial"/>
          <w:b/>
          <w:i/>
          <w:sz w:val="18"/>
          <w:u w:val="single" w:color="000000"/>
        </w:rPr>
        <w:t>will not</w:t>
      </w:r>
      <w:r>
        <w:rPr>
          <w:rFonts w:ascii="Arial" w:eastAsia="Arial" w:hAnsi="Arial" w:cs="Arial"/>
          <w:b/>
          <w:i/>
          <w:sz w:val="18"/>
        </w:rPr>
        <w:t xml:space="preserve"> be considered. </w:t>
      </w:r>
    </w:p>
    <w:p w:rsidR="00DF3C5B" w:rsidRDefault="00B207AD">
      <w:pPr>
        <w:pBdr>
          <w:top w:val="single" w:sz="4" w:space="0" w:color="000000"/>
          <w:left w:val="single" w:sz="4" w:space="0" w:color="000000"/>
          <w:bottom w:val="single" w:sz="4" w:space="0" w:color="000000"/>
          <w:right w:val="single" w:sz="4" w:space="0" w:color="000000"/>
        </w:pBdr>
        <w:spacing w:after="0"/>
        <w:ind w:left="-15"/>
        <w:jc w:val="center"/>
      </w:pPr>
      <w:r>
        <w:rPr>
          <w:rFonts w:ascii="Arial" w:eastAsia="Arial" w:hAnsi="Arial" w:cs="Arial"/>
          <w:b/>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0" w:line="250" w:lineRule="auto"/>
        <w:ind w:left="-5" w:hanging="10"/>
      </w:pPr>
      <w:r>
        <w:rPr>
          <w:rFonts w:ascii="Arial" w:eastAsia="Arial" w:hAnsi="Arial" w:cs="Arial"/>
          <w:b/>
          <w:sz w:val="19"/>
        </w:rPr>
        <w:t xml:space="preserve">Parental tax returns must be provided for all students who are </w:t>
      </w:r>
      <w:r>
        <w:rPr>
          <w:rFonts w:ascii="Arial" w:eastAsia="Arial" w:hAnsi="Arial" w:cs="Arial"/>
          <w:b/>
          <w:sz w:val="19"/>
          <w:u w:val="single" w:color="000000"/>
        </w:rPr>
        <w:t>not</w:t>
      </w:r>
      <w:r>
        <w:rPr>
          <w:rFonts w:ascii="Arial" w:eastAsia="Arial" w:hAnsi="Arial" w:cs="Arial"/>
          <w:b/>
          <w:sz w:val="19"/>
        </w:rPr>
        <w:t xml:space="preserve"> independent. The following is a description of those considered to be independent in the matter of financial aid. </w:t>
      </w:r>
    </w:p>
    <w:p w:rsidR="00DF3C5B" w:rsidRDefault="00B207AD">
      <w:pPr>
        <w:numPr>
          <w:ilvl w:val="0"/>
          <w:numId w:val="4"/>
        </w:numPr>
        <w:pBdr>
          <w:top w:val="single" w:sz="4" w:space="0" w:color="000000"/>
          <w:left w:val="single" w:sz="4" w:space="0" w:color="000000"/>
          <w:bottom w:val="single" w:sz="4" w:space="0" w:color="000000"/>
          <w:right w:val="single" w:sz="4" w:space="0" w:color="000000"/>
        </w:pBdr>
        <w:spacing w:after="3" w:line="251" w:lineRule="auto"/>
        <w:ind w:left="100" w:hanging="115"/>
      </w:pPr>
      <w:r>
        <w:rPr>
          <w:rFonts w:ascii="Arial" w:eastAsia="Arial" w:hAnsi="Arial" w:cs="Arial"/>
          <w:sz w:val="19"/>
        </w:rPr>
        <w:t>24 years of age or older by December 31, 201</w:t>
      </w:r>
      <w:r w:rsidR="004C70B3">
        <w:rPr>
          <w:rFonts w:ascii="Arial" w:eastAsia="Arial" w:hAnsi="Arial" w:cs="Arial"/>
          <w:sz w:val="19"/>
        </w:rPr>
        <w:t>8</w:t>
      </w:r>
      <w:r>
        <w:rPr>
          <w:rFonts w:ascii="Arial" w:eastAsia="Arial" w:hAnsi="Arial" w:cs="Arial"/>
          <w:sz w:val="19"/>
        </w:rPr>
        <w:t xml:space="preserve">. </w:t>
      </w:r>
    </w:p>
    <w:p w:rsidR="00DF3C5B" w:rsidRDefault="00B207AD">
      <w:pPr>
        <w:numPr>
          <w:ilvl w:val="0"/>
          <w:numId w:val="4"/>
        </w:numPr>
        <w:pBdr>
          <w:top w:val="single" w:sz="4" w:space="0" w:color="000000"/>
          <w:left w:val="single" w:sz="4" w:space="0" w:color="000000"/>
          <w:bottom w:val="single" w:sz="4" w:space="0" w:color="000000"/>
          <w:right w:val="single" w:sz="4" w:space="0" w:color="000000"/>
        </w:pBdr>
        <w:spacing w:after="3" w:line="251" w:lineRule="auto"/>
        <w:ind w:left="100" w:hanging="115"/>
      </w:pPr>
      <w:r>
        <w:rPr>
          <w:rFonts w:ascii="Arial" w:eastAsia="Arial" w:hAnsi="Arial" w:cs="Arial"/>
          <w:sz w:val="19"/>
        </w:rPr>
        <w:t xml:space="preserve">Veteran of the U.S. Armed Forces or serving on active duty in the military </w:t>
      </w:r>
    </w:p>
    <w:p w:rsidR="00DF3C5B" w:rsidRDefault="00B207AD">
      <w:pPr>
        <w:numPr>
          <w:ilvl w:val="0"/>
          <w:numId w:val="4"/>
        </w:numPr>
        <w:pBdr>
          <w:top w:val="single" w:sz="4" w:space="0" w:color="000000"/>
          <w:left w:val="single" w:sz="4" w:space="0" w:color="000000"/>
          <w:bottom w:val="single" w:sz="4" w:space="0" w:color="000000"/>
          <w:right w:val="single" w:sz="4" w:space="0" w:color="000000"/>
        </w:pBdr>
        <w:spacing w:after="3" w:line="251" w:lineRule="auto"/>
        <w:ind w:left="100" w:hanging="115"/>
      </w:pPr>
      <w:r>
        <w:rPr>
          <w:rFonts w:ascii="Arial" w:eastAsia="Arial" w:hAnsi="Arial" w:cs="Arial"/>
          <w:sz w:val="19"/>
        </w:rPr>
        <w:t xml:space="preserve">Orphan, ward of the court, emancipated minor, in foster care, in legal guardianship or unaccompanied minor who is homeless. </w:t>
      </w:r>
    </w:p>
    <w:p w:rsidR="00DF3C5B" w:rsidRDefault="00B207AD">
      <w:pPr>
        <w:numPr>
          <w:ilvl w:val="0"/>
          <w:numId w:val="4"/>
        </w:numPr>
        <w:pBdr>
          <w:top w:val="single" w:sz="4" w:space="0" w:color="000000"/>
          <w:left w:val="single" w:sz="4" w:space="0" w:color="000000"/>
          <w:bottom w:val="single" w:sz="4" w:space="0" w:color="000000"/>
          <w:right w:val="single" w:sz="4" w:space="0" w:color="000000"/>
        </w:pBdr>
        <w:spacing w:after="3" w:line="251" w:lineRule="auto"/>
        <w:ind w:left="100" w:hanging="115"/>
      </w:pPr>
      <w:r>
        <w:rPr>
          <w:rFonts w:ascii="Arial" w:eastAsia="Arial" w:hAnsi="Arial" w:cs="Arial"/>
          <w:sz w:val="19"/>
        </w:rPr>
        <w:t xml:space="preserve">Married at the time of filing </w:t>
      </w:r>
    </w:p>
    <w:p w:rsidR="00DF3C5B" w:rsidRDefault="00B207AD">
      <w:pPr>
        <w:numPr>
          <w:ilvl w:val="0"/>
          <w:numId w:val="4"/>
        </w:numPr>
        <w:pBdr>
          <w:top w:val="single" w:sz="4" w:space="0" w:color="000000"/>
          <w:left w:val="single" w:sz="4" w:space="0" w:color="000000"/>
          <w:bottom w:val="single" w:sz="4" w:space="0" w:color="000000"/>
          <w:right w:val="single" w:sz="4" w:space="0" w:color="000000"/>
        </w:pBdr>
        <w:spacing w:after="3" w:line="251" w:lineRule="auto"/>
        <w:ind w:left="100" w:hanging="115"/>
      </w:pPr>
      <w:r>
        <w:rPr>
          <w:rFonts w:ascii="Arial" w:eastAsia="Arial" w:hAnsi="Arial" w:cs="Arial"/>
          <w:sz w:val="19"/>
        </w:rPr>
        <w:t xml:space="preserve">Legal dependents other than a spouse. </w:t>
      </w:r>
    </w:p>
    <w:p w:rsidR="00DF3C5B" w:rsidRDefault="00B207AD">
      <w:pPr>
        <w:pBdr>
          <w:top w:val="single" w:sz="4" w:space="0" w:color="000000"/>
          <w:left w:val="single" w:sz="4" w:space="0" w:color="000000"/>
          <w:bottom w:val="single" w:sz="4" w:space="0" w:color="000000"/>
          <w:right w:val="single" w:sz="4" w:space="0" w:color="000000"/>
        </w:pBdr>
        <w:tabs>
          <w:tab w:val="center" w:pos="4154"/>
        </w:tabs>
        <w:spacing w:after="26" w:line="250" w:lineRule="auto"/>
        <w:ind w:left="-15"/>
      </w:pPr>
      <w:r>
        <w:rPr>
          <w:rFonts w:ascii="Arial" w:eastAsia="Arial" w:hAnsi="Arial" w:cs="Arial"/>
          <w:sz w:val="19"/>
        </w:rPr>
        <w:t xml:space="preserve"> </w:t>
      </w:r>
      <w:r>
        <w:rPr>
          <w:rFonts w:ascii="Arial" w:eastAsia="Arial" w:hAnsi="Arial" w:cs="Arial"/>
          <w:sz w:val="19"/>
        </w:rPr>
        <w:tab/>
      </w:r>
      <w:r>
        <w:rPr>
          <w:rFonts w:ascii="Arial" w:eastAsia="Arial" w:hAnsi="Arial" w:cs="Arial"/>
          <w:b/>
          <w:sz w:val="19"/>
        </w:rPr>
        <w:t xml:space="preserve">In case of divorced or separated parents, please refer to Page 1 for more information. </w:t>
      </w:r>
    </w:p>
    <w:p w:rsidR="00DF3C5B" w:rsidRDefault="00B207AD">
      <w:pPr>
        <w:spacing w:after="0"/>
      </w:pPr>
      <w:r>
        <w:rPr>
          <w:rFonts w:ascii="Arial" w:eastAsia="Arial" w:hAnsi="Arial" w:cs="Arial"/>
          <w:sz w:val="19"/>
        </w:rPr>
        <w:t xml:space="preserve"> </w:t>
      </w:r>
    </w:p>
    <w:p w:rsidR="00DF3C5B" w:rsidRDefault="00B207AD">
      <w:pPr>
        <w:spacing w:after="0"/>
        <w:ind w:left="10" w:right="6" w:hanging="10"/>
        <w:jc w:val="center"/>
      </w:pPr>
      <w:r>
        <w:rPr>
          <w:rFonts w:ascii="Arial" w:eastAsia="Arial" w:hAnsi="Arial" w:cs="Arial"/>
          <w:b/>
          <w:sz w:val="19"/>
          <w:u w:val="single" w:color="000000"/>
        </w:rPr>
        <w:t>PLEASE TYPE REQUESTED INFORMATION FOLLOWING $ SIGN ON EACH LINE</w:t>
      </w:r>
      <w:r>
        <w:rPr>
          <w:rFonts w:ascii="Arial" w:eastAsia="Arial" w:hAnsi="Arial" w:cs="Arial"/>
          <w:b/>
          <w:sz w:val="19"/>
        </w:rPr>
        <w:t xml:space="preserve"> </w:t>
      </w:r>
    </w:p>
    <w:p w:rsidR="00DF3C5B" w:rsidRDefault="00B207AD">
      <w:pPr>
        <w:spacing w:after="0"/>
      </w:pPr>
      <w:r>
        <w:rPr>
          <w:rFonts w:ascii="Arial" w:eastAsia="Arial" w:hAnsi="Arial" w:cs="Arial"/>
          <w:sz w:val="19"/>
        </w:rPr>
        <w:t xml:space="preserve"> </w:t>
      </w:r>
    </w:p>
    <w:tbl>
      <w:tblPr>
        <w:tblStyle w:val="TableGrid"/>
        <w:tblW w:w="7008" w:type="dxa"/>
        <w:tblInd w:w="0" w:type="dxa"/>
        <w:tblLook w:val="04A0" w:firstRow="1" w:lastRow="0" w:firstColumn="1" w:lastColumn="0" w:noHBand="0" w:noVBand="1"/>
      </w:tblPr>
      <w:tblGrid>
        <w:gridCol w:w="6449"/>
        <w:gridCol w:w="559"/>
      </w:tblGrid>
      <w:tr w:rsidR="00DF3C5B">
        <w:trPr>
          <w:trHeight w:val="202"/>
        </w:trPr>
        <w:tc>
          <w:tcPr>
            <w:tcW w:w="6449" w:type="dxa"/>
            <w:tcBorders>
              <w:top w:val="nil"/>
              <w:left w:val="nil"/>
              <w:bottom w:val="nil"/>
              <w:right w:val="nil"/>
            </w:tcBorders>
          </w:tcPr>
          <w:p w:rsidR="00DF3C5B" w:rsidRDefault="00B207AD">
            <w:r>
              <w:rPr>
                <w:rFonts w:ascii="Arial" w:eastAsia="Arial" w:hAnsi="Arial" w:cs="Arial"/>
                <w:b/>
                <w:sz w:val="19"/>
              </w:rPr>
              <w:t xml:space="preserve">STUDENT INCOME  </w:t>
            </w:r>
          </w:p>
        </w:tc>
        <w:tc>
          <w:tcPr>
            <w:tcW w:w="559" w:type="dxa"/>
            <w:tcBorders>
              <w:top w:val="nil"/>
              <w:left w:val="nil"/>
              <w:bottom w:val="nil"/>
              <w:right w:val="nil"/>
            </w:tcBorders>
          </w:tcPr>
          <w:p w:rsidR="00DF3C5B" w:rsidRDefault="00DF3C5B"/>
        </w:tc>
      </w:tr>
      <w:tr w:rsidR="00DF3C5B">
        <w:trPr>
          <w:trHeight w:val="218"/>
        </w:trPr>
        <w:tc>
          <w:tcPr>
            <w:tcW w:w="6449" w:type="dxa"/>
            <w:tcBorders>
              <w:top w:val="nil"/>
              <w:left w:val="nil"/>
              <w:bottom w:val="nil"/>
              <w:right w:val="nil"/>
            </w:tcBorders>
          </w:tcPr>
          <w:p w:rsidR="00DF3C5B" w:rsidRDefault="00B207AD">
            <w:r>
              <w:rPr>
                <w:rFonts w:ascii="Arial" w:eastAsia="Arial" w:hAnsi="Arial" w:cs="Arial"/>
                <w:b/>
                <w:sz w:val="19"/>
              </w:rPr>
              <w:t xml:space="preserve">Adjusted Gross Income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218"/>
        </w:trPr>
        <w:tc>
          <w:tcPr>
            <w:tcW w:w="6449" w:type="dxa"/>
            <w:tcBorders>
              <w:top w:val="nil"/>
              <w:left w:val="nil"/>
              <w:bottom w:val="nil"/>
              <w:right w:val="nil"/>
            </w:tcBorders>
          </w:tcPr>
          <w:p w:rsidR="00DF3C5B" w:rsidRDefault="00B207AD">
            <w:r>
              <w:rPr>
                <w:rFonts w:ascii="Arial" w:eastAsia="Arial" w:hAnsi="Arial" w:cs="Arial"/>
                <w:b/>
                <w:sz w:val="19"/>
              </w:rPr>
              <w:t xml:space="preserve">Itemized Deductions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218"/>
        </w:trPr>
        <w:tc>
          <w:tcPr>
            <w:tcW w:w="6449" w:type="dxa"/>
            <w:tcBorders>
              <w:top w:val="nil"/>
              <w:left w:val="nil"/>
              <w:bottom w:val="nil"/>
              <w:right w:val="nil"/>
            </w:tcBorders>
          </w:tcPr>
          <w:p w:rsidR="00DF3C5B" w:rsidRDefault="00B207AD">
            <w:r>
              <w:rPr>
                <w:rFonts w:ascii="Arial" w:eastAsia="Arial" w:hAnsi="Arial" w:cs="Arial"/>
                <w:b/>
                <w:sz w:val="19"/>
              </w:rPr>
              <w:t xml:space="preserve">Taxable Income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202"/>
        </w:trPr>
        <w:tc>
          <w:tcPr>
            <w:tcW w:w="6449" w:type="dxa"/>
            <w:tcBorders>
              <w:top w:val="nil"/>
              <w:left w:val="nil"/>
              <w:bottom w:val="nil"/>
              <w:right w:val="nil"/>
            </w:tcBorders>
          </w:tcPr>
          <w:p w:rsidR="00DF3C5B" w:rsidRDefault="00B207AD">
            <w:r>
              <w:rPr>
                <w:rFonts w:ascii="Arial" w:eastAsia="Arial" w:hAnsi="Arial" w:cs="Arial"/>
                <w:b/>
                <w:sz w:val="19"/>
              </w:rPr>
              <w:t xml:space="preserve">Total Tax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bl>
    <w:p w:rsidR="00DF3C5B" w:rsidRDefault="00B207AD">
      <w:pPr>
        <w:spacing w:after="4" w:line="250" w:lineRule="auto"/>
        <w:ind w:left="-5" w:hanging="10"/>
      </w:pPr>
      <w:r>
        <w:rPr>
          <w:rFonts w:ascii="Arial" w:eastAsia="Arial" w:hAnsi="Arial" w:cs="Arial"/>
          <w:b/>
          <w:sz w:val="19"/>
        </w:rPr>
        <w:t xml:space="preserve">If you are divorced and have children, are you the custodial parent? </w:t>
      </w:r>
      <w:r>
        <w:rPr>
          <w:rFonts w:ascii="Arial" w:eastAsia="Arial" w:hAnsi="Arial" w:cs="Arial"/>
          <w:b/>
          <w:i/>
          <w:sz w:val="19"/>
        </w:rPr>
        <w:t>(</w:t>
      </w:r>
      <w:r>
        <w:rPr>
          <w:noProof/>
        </w:rPr>
        <mc:AlternateContent>
          <mc:Choice Requires="wpg">
            <w:drawing>
              <wp:inline distT="0" distB="0" distL="0" distR="0">
                <wp:extent cx="109728" cy="109728"/>
                <wp:effectExtent l="0" t="0" r="0" b="0"/>
                <wp:docPr id="12292" name="Group 12292"/>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634" name="Shape 634"/>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92" style="width:8.63998pt;height:8.63998pt;mso-position-horizontal-relative:char;mso-position-vertical-relative:line" coordsize="1097,1097">
                <v:shape id="Shape 634"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b/>
          <w:i/>
          <w:sz w:val="19"/>
        </w:rPr>
        <w:t xml:space="preserve"> Yes or </w:t>
      </w:r>
      <w:r>
        <w:rPr>
          <w:noProof/>
        </w:rPr>
        <mc:AlternateContent>
          <mc:Choice Requires="wpg">
            <w:drawing>
              <wp:inline distT="0" distB="0" distL="0" distR="0">
                <wp:extent cx="109728" cy="109728"/>
                <wp:effectExtent l="0" t="0" r="0" b="0"/>
                <wp:docPr id="12293" name="Group 12293"/>
                <wp:cNvGraphicFramePr/>
                <a:graphic xmlns:a="http://schemas.openxmlformats.org/drawingml/2006/main">
                  <a:graphicData uri="http://schemas.microsoft.com/office/word/2010/wordprocessingGroup">
                    <wpg:wgp>
                      <wpg:cNvGrpSpPr/>
                      <wpg:grpSpPr>
                        <a:xfrm>
                          <a:off x="0" y="0"/>
                          <a:ext cx="109728" cy="109728"/>
                          <a:chOff x="0" y="0"/>
                          <a:chExt cx="109728" cy="109728"/>
                        </a:xfrm>
                      </wpg:grpSpPr>
                      <wps:wsp>
                        <wps:cNvPr id="636" name="Shape 636"/>
                        <wps:cNvSpPr/>
                        <wps:spPr>
                          <a:xfrm>
                            <a:off x="0" y="0"/>
                            <a:ext cx="109728" cy="109728"/>
                          </a:xfrm>
                          <a:custGeom>
                            <a:avLst/>
                            <a:gdLst/>
                            <a:ahLst/>
                            <a:cxnLst/>
                            <a:rect l="0" t="0" r="0" b="0"/>
                            <a:pathLst>
                              <a:path w="109728" h="109728">
                                <a:moveTo>
                                  <a:pt x="0" y="109728"/>
                                </a:moveTo>
                                <a:lnTo>
                                  <a:pt x="109728" y="109728"/>
                                </a:lnTo>
                                <a:lnTo>
                                  <a:pt x="10972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93" style="width:8.63998pt;height:8.63998pt;mso-position-horizontal-relative:char;mso-position-vertical-relative:line" coordsize="1097,1097">
                <v:shape id="Shape 636" style="position:absolute;width:1097;height:1097;left:0;top:0;" coordsize="109728,109728" path="m0,109728l109728,109728l109728,0l0,0x">
                  <v:stroke weight="0.72pt" endcap="round" joinstyle="miter" miterlimit="10" on="true" color="#000000"/>
                  <v:fill on="false" color="#000000" opacity="0"/>
                </v:shape>
              </v:group>
            </w:pict>
          </mc:Fallback>
        </mc:AlternateContent>
      </w:r>
      <w:r>
        <w:rPr>
          <w:rFonts w:ascii="Arial" w:eastAsia="Arial" w:hAnsi="Arial" w:cs="Arial"/>
          <w:b/>
          <w:i/>
          <w:sz w:val="19"/>
        </w:rPr>
        <w:t xml:space="preserve"> No)</w:t>
      </w:r>
      <w:r>
        <w:rPr>
          <w:rFonts w:ascii="Arial" w:eastAsia="Arial" w:hAnsi="Arial" w:cs="Arial"/>
          <w:b/>
          <w:sz w:val="19"/>
        </w:rPr>
        <w:t xml:space="preserve"> </w:t>
      </w:r>
    </w:p>
    <w:p w:rsidR="00DF3C5B" w:rsidRDefault="00B207AD">
      <w:pPr>
        <w:spacing w:after="0"/>
      </w:pPr>
      <w:r>
        <w:rPr>
          <w:rFonts w:ascii="Arial" w:eastAsia="Arial" w:hAnsi="Arial" w:cs="Arial"/>
          <w:b/>
          <w:sz w:val="19"/>
        </w:rPr>
        <w:t xml:space="preserve"> </w:t>
      </w:r>
    </w:p>
    <w:p w:rsidR="00DF3C5B" w:rsidRDefault="00B207AD">
      <w:pPr>
        <w:spacing w:after="0"/>
      </w:pPr>
      <w:r>
        <w:rPr>
          <w:rFonts w:ascii="Arial" w:eastAsia="Arial" w:hAnsi="Arial" w:cs="Arial"/>
          <w:b/>
          <w:sz w:val="19"/>
        </w:rPr>
        <w:t xml:space="preserve"> </w:t>
      </w:r>
    </w:p>
    <w:tbl>
      <w:tblPr>
        <w:tblStyle w:val="TableGrid"/>
        <w:tblW w:w="7008" w:type="dxa"/>
        <w:tblInd w:w="0" w:type="dxa"/>
        <w:tblLook w:val="04A0" w:firstRow="1" w:lastRow="0" w:firstColumn="1" w:lastColumn="0" w:noHBand="0" w:noVBand="1"/>
      </w:tblPr>
      <w:tblGrid>
        <w:gridCol w:w="6449"/>
        <w:gridCol w:w="559"/>
      </w:tblGrid>
      <w:tr w:rsidR="00DF3C5B">
        <w:trPr>
          <w:trHeight w:val="639"/>
        </w:trPr>
        <w:tc>
          <w:tcPr>
            <w:tcW w:w="6449" w:type="dxa"/>
            <w:tcBorders>
              <w:top w:val="nil"/>
              <w:left w:val="nil"/>
              <w:bottom w:val="nil"/>
              <w:right w:val="nil"/>
            </w:tcBorders>
          </w:tcPr>
          <w:p w:rsidR="00DF3C5B" w:rsidRDefault="00B207AD">
            <w:r>
              <w:rPr>
                <w:rFonts w:ascii="Arial" w:eastAsia="Arial" w:hAnsi="Arial" w:cs="Arial"/>
                <w:b/>
                <w:sz w:val="19"/>
              </w:rPr>
              <w:t xml:space="preserve">Amount of child support you receive as the custodial parent. </w:t>
            </w:r>
          </w:p>
          <w:p w:rsidR="00DF3C5B" w:rsidRDefault="00B207AD">
            <w:r>
              <w:rPr>
                <w:rFonts w:ascii="Arial" w:eastAsia="Arial" w:hAnsi="Arial" w:cs="Arial"/>
                <w:b/>
                <w:sz w:val="19"/>
              </w:rPr>
              <w:t xml:space="preserve"> </w:t>
            </w:r>
          </w:p>
          <w:p w:rsidR="00DF3C5B" w:rsidRDefault="00B207AD">
            <w:r>
              <w:rPr>
                <w:rFonts w:ascii="Arial" w:eastAsia="Arial" w:hAnsi="Arial" w:cs="Arial"/>
                <w:b/>
                <w:sz w:val="19"/>
              </w:rPr>
              <w:t xml:space="preserve">PARENTAL INCOME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218"/>
        </w:trPr>
        <w:tc>
          <w:tcPr>
            <w:tcW w:w="6449" w:type="dxa"/>
            <w:tcBorders>
              <w:top w:val="nil"/>
              <w:left w:val="nil"/>
              <w:bottom w:val="nil"/>
              <w:right w:val="nil"/>
            </w:tcBorders>
          </w:tcPr>
          <w:p w:rsidR="00DF3C5B" w:rsidRDefault="00B207AD">
            <w:r>
              <w:rPr>
                <w:rFonts w:ascii="Arial" w:eastAsia="Arial" w:hAnsi="Arial" w:cs="Arial"/>
                <w:b/>
                <w:sz w:val="19"/>
              </w:rPr>
              <w:t xml:space="preserve">Adjusted Gross Income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218"/>
        </w:trPr>
        <w:tc>
          <w:tcPr>
            <w:tcW w:w="6449" w:type="dxa"/>
            <w:tcBorders>
              <w:top w:val="nil"/>
              <w:left w:val="nil"/>
              <w:bottom w:val="nil"/>
              <w:right w:val="nil"/>
            </w:tcBorders>
          </w:tcPr>
          <w:p w:rsidR="00DF3C5B" w:rsidRDefault="00B207AD">
            <w:r>
              <w:rPr>
                <w:rFonts w:ascii="Arial" w:eastAsia="Arial" w:hAnsi="Arial" w:cs="Arial"/>
                <w:b/>
                <w:sz w:val="19"/>
              </w:rPr>
              <w:t xml:space="preserve">Itemized Deductions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218"/>
        </w:trPr>
        <w:tc>
          <w:tcPr>
            <w:tcW w:w="6449" w:type="dxa"/>
            <w:tcBorders>
              <w:top w:val="nil"/>
              <w:left w:val="nil"/>
              <w:bottom w:val="nil"/>
              <w:right w:val="nil"/>
            </w:tcBorders>
          </w:tcPr>
          <w:p w:rsidR="00DF3C5B" w:rsidRDefault="00B207AD">
            <w:r>
              <w:rPr>
                <w:rFonts w:ascii="Arial" w:eastAsia="Arial" w:hAnsi="Arial" w:cs="Arial"/>
                <w:b/>
                <w:sz w:val="19"/>
              </w:rPr>
              <w:t xml:space="preserve">Taxable Income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874"/>
        </w:trPr>
        <w:tc>
          <w:tcPr>
            <w:tcW w:w="6449" w:type="dxa"/>
            <w:tcBorders>
              <w:top w:val="nil"/>
              <w:left w:val="nil"/>
              <w:bottom w:val="nil"/>
              <w:right w:val="nil"/>
            </w:tcBorders>
          </w:tcPr>
          <w:p w:rsidR="00DF3C5B" w:rsidRDefault="00B207AD">
            <w:r>
              <w:rPr>
                <w:rFonts w:ascii="Arial" w:eastAsia="Arial" w:hAnsi="Arial" w:cs="Arial"/>
                <w:b/>
                <w:sz w:val="19"/>
              </w:rPr>
              <w:t xml:space="preserve">Total Tax </w:t>
            </w:r>
          </w:p>
          <w:p w:rsidR="00DF3C5B" w:rsidRDefault="00B207AD">
            <w:r>
              <w:rPr>
                <w:rFonts w:ascii="Arial" w:eastAsia="Arial" w:hAnsi="Arial" w:cs="Arial"/>
                <w:b/>
                <w:sz w:val="19"/>
              </w:rPr>
              <w:t xml:space="preserve">If parents are divorced, who is the custodial parent?       </w:t>
            </w:r>
          </w:p>
          <w:p w:rsidR="00DF3C5B" w:rsidRDefault="00B207AD">
            <w:r>
              <w:rPr>
                <w:rFonts w:ascii="Arial" w:eastAsia="Arial" w:hAnsi="Arial" w:cs="Arial"/>
                <w:b/>
                <w:sz w:val="19"/>
              </w:rPr>
              <w:t xml:space="preserve"> </w:t>
            </w:r>
          </w:p>
          <w:p w:rsidR="00DF3C5B" w:rsidRDefault="00B207AD">
            <w:r>
              <w:rPr>
                <w:rFonts w:ascii="Arial" w:eastAsia="Arial" w:hAnsi="Arial" w:cs="Arial"/>
                <w:b/>
                <w:sz w:val="19"/>
              </w:rPr>
              <w:t xml:space="preserve">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r w:rsidR="00DF3C5B">
        <w:trPr>
          <w:trHeight w:val="202"/>
        </w:trPr>
        <w:tc>
          <w:tcPr>
            <w:tcW w:w="6449" w:type="dxa"/>
            <w:tcBorders>
              <w:top w:val="nil"/>
              <w:left w:val="nil"/>
              <w:bottom w:val="nil"/>
              <w:right w:val="nil"/>
            </w:tcBorders>
          </w:tcPr>
          <w:p w:rsidR="00DF3C5B" w:rsidRDefault="00B207AD">
            <w:r>
              <w:rPr>
                <w:rFonts w:ascii="Arial" w:eastAsia="Arial" w:hAnsi="Arial" w:cs="Arial"/>
                <w:b/>
                <w:sz w:val="19"/>
              </w:rPr>
              <w:t xml:space="preserve">Amount of child support received by custodial parent. </w:t>
            </w:r>
          </w:p>
        </w:tc>
        <w:tc>
          <w:tcPr>
            <w:tcW w:w="559" w:type="dxa"/>
            <w:tcBorders>
              <w:top w:val="nil"/>
              <w:left w:val="nil"/>
              <w:bottom w:val="nil"/>
              <w:right w:val="nil"/>
            </w:tcBorders>
          </w:tcPr>
          <w:p w:rsidR="00DF3C5B" w:rsidRDefault="00B207AD">
            <w:pPr>
              <w:ind w:left="31"/>
              <w:jc w:val="both"/>
            </w:pPr>
            <w:r>
              <w:rPr>
                <w:rFonts w:ascii="Arial" w:eastAsia="Arial" w:hAnsi="Arial" w:cs="Arial"/>
                <w:b/>
                <w:sz w:val="19"/>
              </w:rPr>
              <w:t xml:space="preserve">$0.00 </w:t>
            </w:r>
          </w:p>
        </w:tc>
      </w:tr>
    </w:tbl>
    <w:p w:rsidR="00DF3C5B" w:rsidRDefault="00B207AD">
      <w:pPr>
        <w:spacing w:after="0"/>
      </w:pPr>
      <w:r>
        <w:rPr>
          <w:rFonts w:ascii="Arial" w:eastAsia="Arial" w:hAnsi="Arial" w:cs="Arial"/>
          <w:b/>
          <w:sz w:val="19"/>
        </w:rPr>
        <w:t xml:space="preserve"> </w:t>
      </w:r>
    </w:p>
    <w:p w:rsidR="00DF3C5B" w:rsidRDefault="00B207AD">
      <w:pPr>
        <w:pStyle w:val="Heading1"/>
        <w:ind w:right="3"/>
      </w:pPr>
      <w:r>
        <w:t xml:space="preserve">ANNUAL EDUCATIONAL COSTS </w:t>
      </w:r>
    </w:p>
    <w:p w:rsidR="00DF3C5B" w:rsidRDefault="00B207AD">
      <w:pPr>
        <w:spacing w:after="0"/>
        <w:ind w:left="50"/>
        <w:jc w:val="center"/>
      </w:pPr>
      <w:r>
        <w:rPr>
          <w:rFonts w:ascii="Arial" w:eastAsia="Arial" w:hAnsi="Arial" w:cs="Arial"/>
          <w:b/>
          <w:sz w:val="19"/>
        </w:rPr>
        <w:t xml:space="preserve"> </w:t>
      </w:r>
    </w:p>
    <w:p w:rsidR="00DF3C5B" w:rsidRDefault="00B207AD" w:rsidP="00A70C93">
      <w:pPr>
        <w:spacing w:after="4" w:line="250" w:lineRule="auto"/>
        <w:ind w:left="-15" w:right="259"/>
      </w:pPr>
      <w:r>
        <w:rPr>
          <w:rFonts w:ascii="Arial" w:eastAsia="Arial" w:hAnsi="Arial" w:cs="Arial"/>
          <w:b/>
          <w:sz w:val="19"/>
        </w:rPr>
        <w:t>Please indicate the cost</w:t>
      </w:r>
      <w:r w:rsidR="00A70C93">
        <w:rPr>
          <w:rFonts w:ascii="Arial" w:eastAsia="Arial" w:hAnsi="Arial" w:cs="Arial"/>
          <w:b/>
          <w:sz w:val="19"/>
        </w:rPr>
        <w:t>s of your education for the 2019-2020</w:t>
      </w:r>
      <w:r>
        <w:rPr>
          <w:rFonts w:ascii="Arial" w:eastAsia="Arial" w:hAnsi="Arial" w:cs="Arial"/>
          <w:b/>
          <w:sz w:val="19"/>
        </w:rPr>
        <w:t xml:space="preserve"> academic year. FIRST CHOICE</w:t>
      </w:r>
      <w:r>
        <w:rPr>
          <w:rFonts w:ascii="Arial" w:eastAsia="Arial" w:hAnsi="Arial" w:cs="Arial"/>
          <w:sz w:val="19"/>
        </w:rPr>
        <w:t xml:space="preserve"> (Indicate name of school) </w:t>
      </w:r>
    </w:p>
    <w:p w:rsidR="00DF3C5B" w:rsidRDefault="00B207AD">
      <w:pPr>
        <w:spacing w:after="0"/>
      </w:pPr>
      <w:r>
        <w:rPr>
          <w:rFonts w:ascii="Arial" w:eastAsia="Arial" w:hAnsi="Arial" w:cs="Arial"/>
          <w:sz w:val="19"/>
        </w:rPr>
        <w:t xml:space="preserve"> </w:t>
      </w:r>
    </w:p>
    <w:tbl>
      <w:tblPr>
        <w:tblStyle w:val="TableGrid"/>
        <w:tblW w:w="7008" w:type="dxa"/>
        <w:tblInd w:w="0" w:type="dxa"/>
        <w:tblCellMar>
          <w:top w:w="1" w:type="dxa"/>
        </w:tblCellMar>
        <w:tblLook w:val="04A0" w:firstRow="1" w:lastRow="0" w:firstColumn="1" w:lastColumn="0" w:noHBand="0" w:noVBand="1"/>
      </w:tblPr>
      <w:tblGrid>
        <w:gridCol w:w="6480"/>
        <w:gridCol w:w="528"/>
      </w:tblGrid>
      <w:tr w:rsidR="00DF3C5B">
        <w:trPr>
          <w:trHeight w:val="203"/>
        </w:trPr>
        <w:tc>
          <w:tcPr>
            <w:tcW w:w="6480" w:type="dxa"/>
            <w:tcBorders>
              <w:top w:val="nil"/>
              <w:left w:val="nil"/>
              <w:bottom w:val="nil"/>
              <w:right w:val="nil"/>
            </w:tcBorders>
          </w:tcPr>
          <w:p w:rsidR="00DF3C5B" w:rsidRDefault="00B207AD">
            <w:r>
              <w:rPr>
                <w:rFonts w:ascii="Arial" w:eastAsia="Arial" w:hAnsi="Arial" w:cs="Arial"/>
                <w:b/>
                <w:sz w:val="19"/>
              </w:rPr>
              <w:t>Tuition and fees</w:t>
            </w:r>
            <w:r>
              <w:rPr>
                <w:rFonts w:ascii="Arial" w:eastAsia="Arial" w:hAnsi="Arial" w:cs="Arial"/>
                <w:sz w:val="19"/>
              </w:rPr>
              <w:t xml:space="preserv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218"/>
        </w:trPr>
        <w:tc>
          <w:tcPr>
            <w:tcW w:w="6480" w:type="dxa"/>
            <w:tcBorders>
              <w:top w:val="nil"/>
              <w:left w:val="nil"/>
              <w:bottom w:val="nil"/>
              <w:right w:val="nil"/>
            </w:tcBorders>
          </w:tcPr>
          <w:p w:rsidR="00DF3C5B" w:rsidRDefault="00B207AD">
            <w:r>
              <w:rPr>
                <w:rFonts w:ascii="Arial" w:eastAsia="Arial" w:hAnsi="Arial" w:cs="Arial"/>
                <w:b/>
                <w:sz w:val="19"/>
              </w:rPr>
              <w:t xml:space="preserve">Books </w:t>
            </w:r>
            <w:r>
              <w:rPr>
                <w:rFonts w:ascii="Arial" w:eastAsia="Arial" w:hAnsi="Arial" w:cs="Arial"/>
                <w:sz w:val="19"/>
              </w:rPr>
              <w:t xml:space="preserve">(estimate)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218"/>
        </w:trPr>
        <w:tc>
          <w:tcPr>
            <w:tcW w:w="6480" w:type="dxa"/>
            <w:tcBorders>
              <w:top w:val="nil"/>
              <w:left w:val="nil"/>
              <w:bottom w:val="nil"/>
              <w:right w:val="nil"/>
            </w:tcBorders>
          </w:tcPr>
          <w:p w:rsidR="00DF3C5B" w:rsidRDefault="00B207AD">
            <w:r>
              <w:rPr>
                <w:rFonts w:ascii="Arial" w:eastAsia="Arial" w:hAnsi="Arial" w:cs="Arial"/>
                <w:b/>
                <w:sz w:val="19"/>
              </w:rPr>
              <w:t>Room and board</w:t>
            </w:r>
            <w:r>
              <w:rPr>
                <w:rFonts w:ascii="Arial" w:eastAsia="Arial" w:hAnsi="Arial" w:cs="Arial"/>
                <w:sz w:val="19"/>
              </w:rPr>
              <w:t xml:space="preserv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438"/>
        </w:trPr>
        <w:tc>
          <w:tcPr>
            <w:tcW w:w="6480" w:type="dxa"/>
            <w:tcBorders>
              <w:top w:val="nil"/>
              <w:left w:val="nil"/>
              <w:bottom w:val="nil"/>
              <w:right w:val="nil"/>
            </w:tcBorders>
          </w:tcPr>
          <w:p w:rsidR="00DF3C5B" w:rsidRDefault="00B207AD">
            <w:r>
              <w:rPr>
                <w:rFonts w:ascii="Arial" w:eastAsia="Arial" w:hAnsi="Arial" w:cs="Arial"/>
                <w:b/>
                <w:sz w:val="19"/>
              </w:rPr>
              <w:t>Other expenses</w:t>
            </w:r>
            <w:r>
              <w:rPr>
                <w:rFonts w:ascii="Arial" w:eastAsia="Arial" w:hAnsi="Arial" w:cs="Arial"/>
                <w:sz w:val="19"/>
              </w:rPr>
              <w:t xml:space="preserve"> (explain below) </w:t>
            </w:r>
          </w:p>
          <w:p w:rsidR="00DF3C5B" w:rsidRDefault="00B207AD">
            <w:r>
              <w:rPr>
                <w:rFonts w:ascii="Arial" w:eastAsia="Arial" w:hAnsi="Arial" w:cs="Arial"/>
                <w:sz w:val="19"/>
              </w:rPr>
              <w:t xml:space="preserv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874"/>
        </w:trPr>
        <w:tc>
          <w:tcPr>
            <w:tcW w:w="6480" w:type="dxa"/>
            <w:tcBorders>
              <w:top w:val="nil"/>
              <w:left w:val="nil"/>
              <w:bottom w:val="nil"/>
              <w:right w:val="nil"/>
            </w:tcBorders>
          </w:tcPr>
          <w:p w:rsidR="00DF3C5B" w:rsidRDefault="00B207AD">
            <w:r>
              <w:rPr>
                <w:rFonts w:ascii="Arial" w:eastAsia="Arial" w:hAnsi="Arial" w:cs="Arial"/>
                <w:b/>
                <w:sz w:val="19"/>
              </w:rPr>
              <w:t>Total Annual Cost</w:t>
            </w:r>
            <w:r>
              <w:rPr>
                <w:rFonts w:ascii="Arial" w:eastAsia="Arial" w:hAnsi="Arial" w:cs="Arial"/>
                <w:sz w:val="19"/>
              </w:rPr>
              <w:t xml:space="preserve"> </w:t>
            </w:r>
          </w:p>
          <w:p w:rsidR="00DF3C5B" w:rsidRDefault="00B207AD">
            <w:r>
              <w:rPr>
                <w:rFonts w:ascii="Arial" w:eastAsia="Arial" w:hAnsi="Arial" w:cs="Arial"/>
                <w:sz w:val="19"/>
              </w:rPr>
              <w:t xml:space="preserve"> </w:t>
            </w:r>
          </w:p>
          <w:p w:rsidR="00A70C93" w:rsidRDefault="00A70C93">
            <w:pPr>
              <w:rPr>
                <w:rFonts w:ascii="Arial" w:eastAsia="Arial" w:hAnsi="Arial" w:cs="Arial"/>
                <w:b/>
                <w:sz w:val="19"/>
              </w:rPr>
            </w:pPr>
          </w:p>
          <w:p w:rsidR="00A70C93" w:rsidRDefault="00A70C93">
            <w:pPr>
              <w:rPr>
                <w:rFonts w:ascii="Arial" w:eastAsia="Arial" w:hAnsi="Arial" w:cs="Arial"/>
                <w:b/>
                <w:sz w:val="19"/>
              </w:rPr>
            </w:pPr>
          </w:p>
          <w:p w:rsidR="00DF3C5B" w:rsidRDefault="00B207AD" w:rsidP="00A70C93">
            <w:r>
              <w:rPr>
                <w:rFonts w:ascii="Arial" w:eastAsia="Arial" w:hAnsi="Arial" w:cs="Arial"/>
                <w:b/>
                <w:sz w:val="19"/>
              </w:rPr>
              <w:lastRenderedPageBreak/>
              <w:t>SECOND CHOICE, if applicable</w:t>
            </w:r>
            <w:r>
              <w:rPr>
                <w:rFonts w:ascii="Arial" w:eastAsia="Arial" w:hAnsi="Arial" w:cs="Arial"/>
                <w:sz w:val="19"/>
              </w:rPr>
              <w:t xml:space="preserve"> (Indicate name of school) </w:t>
            </w:r>
          </w:p>
        </w:tc>
        <w:tc>
          <w:tcPr>
            <w:tcW w:w="528" w:type="dxa"/>
            <w:tcBorders>
              <w:top w:val="nil"/>
              <w:left w:val="nil"/>
              <w:bottom w:val="nil"/>
              <w:right w:val="nil"/>
            </w:tcBorders>
          </w:tcPr>
          <w:p w:rsidR="00DF3C5B" w:rsidRDefault="00B207AD">
            <w:pPr>
              <w:jc w:val="both"/>
            </w:pPr>
            <w:r>
              <w:rPr>
                <w:rFonts w:ascii="Arial" w:eastAsia="Arial" w:hAnsi="Arial" w:cs="Arial"/>
                <w:sz w:val="19"/>
              </w:rPr>
              <w:lastRenderedPageBreak/>
              <w:t>$</w:t>
            </w:r>
            <w:r>
              <w:rPr>
                <w:rFonts w:ascii="Arial" w:eastAsia="Arial" w:hAnsi="Arial" w:cs="Arial"/>
                <w:b/>
                <w:sz w:val="19"/>
              </w:rPr>
              <w:t>0.00</w:t>
            </w:r>
            <w:r>
              <w:rPr>
                <w:rFonts w:ascii="Arial" w:eastAsia="Arial" w:hAnsi="Arial" w:cs="Arial"/>
                <w:sz w:val="19"/>
              </w:rPr>
              <w:t xml:space="preserve"> </w:t>
            </w:r>
          </w:p>
        </w:tc>
      </w:tr>
      <w:tr w:rsidR="00DF3C5B">
        <w:trPr>
          <w:trHeight w:val="217"/>
        </w:trPr>
        <w:tc>
          <w:tcPr>
            <w:tcW w:w="6480" w:type="dxa"/>
            <w:tcBorders>
              <w:top w:val="nil"/>
              <w:left w:val="nil"/>
              <w:bottom w:val="nil"/>
              <w:right w:val="nil"/>
            </w:tcBorders>
          </w:tcPr>
          <w:p w:rsidR="00DF3C5B" w:rsidRDefault="00B207AD">
            <w:r>
              <w:rPr>
                <w:rFonts w:ascii="Arial" w:eastAsia="Arial" w:hAnsi="Arial" w:cs="Arial"/>
                <w:b/>
                <w:sz w:val="19"/>
              </w:rPr>
              <w:t>Tuition and fees</w:t>
            </w:r>
            <w:r>
              <w:rPr>
                <w:rFonts w:ascii="Arial" w:eastAsia="Arial" w:hAnsi="Arial" w:cs="Arial"/>
                <w:sz w:val="19"/>
              </w:rPr>
              <w:t xml:space="preserv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218"/>
        </w:trPr>
        <w:tc>
          <w:tcPr>
            <w:tcW w:w="6480" w:type="dxa"/>
            <w:tcBorders>
              <w:top w:val="nil"/>
              <w:left w:val="nil"/>
              <w:bottom w:val="nil"/>
              <w:right w:val="nil"/>
            </w:tcBorders>
          </w:tcPr>
          <w:p w:rsidR="00DF3C5B" w:rsidRDefault="00B207AD">
            <w:r>
              <w:rPr>
                <w:rFonts w:ascii="Arial" w:eastAsia="Arial" w:hAnsi="Arial" w:cs="Arial"/>
                <w:b/>
                <w:sz w:val="19"/>
              </w:rPr>
              <w:t>Books</w:t>
            </w:r>
            <w:r>
              <w:rPr>
                <w:rFonts w:ascii="Arial" w:eastAsia="Arial" w:hAnsi="Arial" w:cs="Arial"/>
                <w:sz w:val="19"/>
              </w:rPr>
              <w:t xml:space="preserve"> (estimate)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220"/>
        </w:trPr>
        <w:tc>
          <w:tcPr>
            <w:tcW w:w="6480" w:type="dxa"/>
            <w:tcBorders>
              <w:top w:val="nil"/>
              <w:left w:val="nil"/>
              <w:bottom w:val="nil"/>
              <w:right w:val="nil"/>
            </w:tcBorders>
          </w:tcPr>
          <w:p w:rsidR="00DF3C5B" w:rsidRDefault="00B207AD">
            <w:r>
              <w:rPr>
                <w:rFonts w:ascii="Arial" w:eastAsia="Arial" w:hAnsi="Arial" w:cs="Arial"/>
                <w:b/>
                <w:sz w:val="19"/>
              </w:rPr>
              <w:t>Room and board</w:t>
            </w:r>
            <w:r>
              <w:rPr>
                <w:rFonts w:ascii="Arial" w:eastAsia="Arial" w:hAnsi="Arial" w:cs="Arial"/>
                <w:sz w:val="19"/>
              </w:rPr>
              <w:t xml:space="preserv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439"/>
        </w:trPr>
        <w:tc>
          <w:tcPr>
            <w:tcW w:w="6480" w:type="dxa"/>
            <w:tcBorders>
              <w:top w:val="nil"/>
              <w:left w:val="nil"/>
              <w:bottom w:val="nil"/>
              <w:right w:val="nil"/>
            </w:tcBorders>
          </w:tcPr>
          <w:p w:rsidR="00DF3C5B" w:rsidRDefault="00B207AD">
            <w:r>
              <w:rPr>
                <w:rFonts w:ascii="Arial" w:eastAsia="Arial" w:hAnsi="Arial" w:cs="Arial"/>
                <w:b/>
                <w:sz w:val="19"/>
              </w:rPr>
              <w:t>Other expenses</w:t>
            </w:r>
            <w:r>
              <w:rPr>
                <w:rFonts w:ascii="Arial" w:eastAsia="Arial" w:hAnsi="Arial" w:cs="Arial"/>
                <w:sz w:val="19"/>
              </w:rPr>
              <w:t xml:space="preserve"> (explain below) </w:t>
            </w:r>
          </w:p>
          <w:p w:rsidR="00DF3C5B" w:rsidRDefault="00B207AD">
            <w:r>
              <w:rPr>
                <w:rFonts w:ascii="Arial" w:eastAsia="Arial" w:hAnsi="Arial" w:cs="Arial"/>
                <w:sz w:val="19"/>
              </w:rPr>
              <w:t xml:space="preserv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r w:rsidR="00DF3C5B">
        <w:trPr>
          <w:trHeight w:val="202"/>
        </w:trPr>
        <w:tc>
          <w:tcPr>
            <w:tcW w:w="6480" w:type="dxa"/>
            <w:tcBorders>
              <w:top w:val="nil"/>
              <w:left w:val="nil"/>
              <w:bottom w:val="nil"/>
              <w:right w:val="nil"/>
            </w:tcBorders>
          </w:tcPr>
          <w:p w:rsidR="00DF3C5B" w:rsidRDefault="00B207AD">
            <w:r>
              <w:rPr>
                <w:rFonts w:ascii="Arial" w:eastAsia="Arial" w:hAnsi="Arial" w:cs="Arial"/>
                <w:b/>
                <w:sz w:val="19"/>
              </w:rPr>
              <w:t>Total Annual Cost</w:t>
            </w:r>
            <w:r>
              <w:rPr>
                <w:rFonts w:ascii="Arial" w:eastAsia="Arial" w:hAnsi="Arial" w:cs="Arial"/>
                <w:sz w:val="19"/>
              </w:rPr>
              <w:t xml:space="preserve"> </w:t>
            </w:r>
          </w:p>
        </w:tc>
        <w:tc>
          <w:tcPr>
            <w:tcW w:w="528" w:type="dxa"/>
            <w:tcBorders>
              <w:top w:val="nil"/>
              <w:left w:val="nil"/>
              <w:bottom w:val="nil"/>
              <w:right w:val="nil"/>
            </w:tcBorders>
          </w:tcPr>
          <w:p w:rsidR="00DF3C5B" w:rsidRDefault="00B207AD">
            <w:pPr>
              <w:jc w:val="both"/>
            </w:pPr>
            <w:r>
              <w:rPr>
                <w:rFonts w:ascii="Arial" w:eastAsia="Arial" w:hAnsi="Arial" w:cs="Arial"/>
                <w:sz w:val="19"/>
              </w:rPr>
              <w:t>$</w:t>
            </w:r>
            <w:r>
              <w:rPr>
                <w:rFonts w:ascii="Arial" w:eastAsia="Arial" w:hAnsi="Arial" w:cs="Arial"/>
                <w:b/>
                <w:sz w:val="19"/>
              </w:rPr>
              <w:t>0.00</w:t>
            </w:r>
            <w:r>
              <w:rPr>
                <w:rFonts w:ascii="Arial" w:eastAsia="Arial" w:hAnsi="Arial" w:cs="Arial"/>
                <w:sz w:val="19"/>
              </w:rPr>
              <w:t xml:space="preserve"> </w:t>
            </w:r>
          </w:p>
        </w:tc>
      </w:tr>
    </w:tbl>
    <w:p w:rsidR="00DF3C5B" w:rsidRDefault="00B207AD">
      <w:pPr>
        <w:spacing w:after="0"/>
      </w:pPr>
      <w:r>
        <w:rPr>
          <w:rFonts w:ascii="Arial" w:eastAsia="Arial" w:hAnsi="Arial" w:cs="Arial"/>
          <w:sz w:val="19"/>
        </w:rPr>
        <w:t xml:space="preserve"> </w:t>
      </w:r>
    </w:p>
    <w:p w:rsidR="00DF3C5B" w:rsidRDefault="00B207AD">
      <w:pPr>
        <w:spacing w:after="50"/>
        <w:ind w:left="-29" w:right="-27"/>
      </w:pPr>
      <w:r>
        <w:rPr>
          <w:noProof/>
        </w:rPr>
        <mc:AlternateContent>
          <mc:Choice Requires="wpg">
            <w:drawing>
              <wp:inline distT="0" distB="0" distL="0" distR="0">
                <wp:extent cx="5522976" cy="6090"/>
                <wp:effectExtent l="0" t="0" r="0" b="0"/>
                <wp:docPr id="11950" name="Group 11950"/>
                <wp:cNvGraphicFramePr/>
                <a:graphic xmlns:a="http://schemas.openxmlformats.org/drawingml/2006/main">
                  <a:graphicData uri="http://schemas.microsoft.com/office/word/2010/wordprocessingGroup">
                    <wpg:wgp>
                      <wpg:cNvGrpSpPr/>
                      <wpg:grpSpPr>
                        <a:xfrm>
                          <a:off x="0" y="0"/>
                          <a:ext cx="5522976" cy="6090"/>
                          <a:chOff x="0" y="0"/>
                          <a:chExt cx="5522976" cy="6090"/>
                        </a:xfrm>
                      </wpg:grpSpPr>
                      <wps:wsp>
                        <wps:cNvPr id="14591" name="Shape 14591"/>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50" style="width:434.88pt;height:0.479553pt;mso-position-horizontal-relative:char;mso-position-vertical-relative:line" coordsize="55229,60">
                <v:shape id="Shape 14592"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DF3C5B" w:rsidRDefault="00B207AD">
      <w:pPr>
        <w:pStyle w:val="Heading1"/>
        <w:ind w:right="7"/>
      </w:pPr>
      <w:r>
        <w:t xml:space="preserve">REQUESTED AWARD AMOUNT </w:t>
      </w:r>
    </w:p>
    <w:p w:rsidR="00DF3C5B" w:rsidRDefault="00B207AD">
      <w:pPr>
        <w:spacing w:after="4" w:line="250" w:lineRule="auto"/>
        <w:ind w:left="10" w:right="2" w:hanging="10"/>
        <w:jc w:val="center"/>
      </w:pPr>
      <w:r>
        <w:rPr>
          <w:rFonts w:ascii="Arial" w:eastAsia="Arial" w:hAnsi="Arial" w:cs="Arial"/>
          <w:b/>
          <w:i/>
          <w:sz w:val="19"/>
        </w:rPr>
        <w:t xml:space="preserve">Please state the scholarship amount you hope to receive from the Financial Aid Committee.  </w:t>
      </w:r>
    </w:p>
    <w:p w:rsidR="00DF3C5B" w:rsidRDefault="00B207AD">
      <w:pPr>
        <w:spacing w:after="4" w:line="250" w:lineRule="auto"/>
        <w:ind w:left="10" w:right="5" w:hanging="10"/>
        <w:jc w:val="center"/>
      </w:pPr>
      <w:r>
        <w:rPr>
          <w:rFonts w:ascii="Arial" w:eastAsia="Arial" w:hAnsi="Arial" w:cs="Arial"/>
          <w:b/>
          <w:i/>
          <w:sz w:val="19"/>
        </w:rPr>
        <w:t xml:space="preserve">YOU MUST PROVIDE AN AMOUNT THAT IS DESIRED.  </w:t>
      </w:r>
    </w:p>
    <w:p w:rsidR="00DF3C5B" w:rsidRDefault="00B207AD">
      <w:pPr>
        <w:spacing w:after="4" w:line="250" w:lineRule="auto"/>
        <w:ind w:left="10" w:right="5" w:hanging="10"/>
        <w:jc w:val="center"/>
      </w:pPr>
      <w:r>
        <w:rPr>
          <w:rFonts w:ascii="Arial" w:eastAsia="Arial" w:hAnsi="Arial" w:cs="Arial"/>
          <w:b/>
          <w:i/>
          <w:sz w:val="19"/>
        </w:rPr>
        <w:t xml:space="preserve">The Thelma &amp; Isador S. Segall Scholarship Committee does not award 100% to one person. </w:t>
      </w:r>
    </w:p>
    <w:p w:rsidR="00DF3C5B" w:rsidRDefault="00B207AD">
      <w:pPr>
        <w:spacing w:after="0"/>
      </w:pPr>
      <w:r>
        <w:rPr>
          <w:rFonts w:ascii="Arial" w:eastAsia="Arial" w:hAnsi="Arial" w:cs="Arial"/>
          <w:b/>
          <w:sz w:val="19"/>
        </w:rPr>
        <w:t xml:space="preserve"> </w:t>
      </w:r>
    </w:p>
    <w:p w:rsidR="00DF3C5B" w:rsidRDefault="00B207AD">
      <w:pPr>
        <w:tabs>
          <w:tab w:val="center" w:pos="2595"/>
          <w:tab w:val="center" w:pos="6717"/>
        </w:tabs>
        <w:spacing w:after="4" w:line="250" w:lineRule="auto"/>
        <w:ind w:left="-15"/>
      </w:pPr>
      <w:r>
        <w:rPr>
          <w:rFonts w:ascii="Arial" w:eastAsia="Arial" w:hAnsi="Arial" w:cs="Arial"/>
          <w:b/>
          <w:sz w:val="19"/>
        </w:rPr>
        <w:t xml:space="preserve"> </w:t>
      </w:r>
      <w:r>
        <w:rPr>
          <w:rFonts w:ascii="Arial" w:eastAsia="Arial" w:hAnsi="Arial" w:cs="Arial"/>
          <w:b/>
          <w:sz w:val="19"/>
        </w:rPr>
        <w:tab/>
        <w:t xml:space="preserve">Requested award amount </w:t>
      </w:r>
      <w:r>
        <w:rPr>
          <w:rFonts w:ascii="Arial" w:eastAsia="Arial" w:hAnsi="Arial" w:cs="Arial"/>
          <w:b/>
          <w:sz w:val="19"/>
        </w:rPr>
        <w:tab/>
        <w:t xml:space="preserve">$0.00 </w:t>
      </w:r>
    </w:p>
    <w:p w:rsidR="00DF3C5B" w:rsidRDefault="00B207AD">
      <w:pPr>
        <w:spacing w:after="0"/>
      </w:pPr>
      <w:r>
        <w:rPr>
          <w:rFonts w:ascii="Arial" w:eastAsia="Arial" w:hAnsi="Arial" w:cs="Arial"/>
          <w:sz w:val="19"/>
        </w:rPr>
        <w:t xml:space="preserve"> </w:t>
      </w:r>
    </w:p>
    <w:p w:rsidR="00DF3C5B" w:rsidRDefault="00B207AD">
      <w:pPr>
        <w:spacing w:after="32"/>
        <w:ind w:left="-29" w:right="-27"/>
      </w:pPr>
      <w:r>
        <w:rPr>
          <w:noProof/>
        </w:rPr>
        <mc:AlternateContent>
          <mc:Choice Requires="wpg">
            <w:drawing>
              <wp:inline distT="0" distB="0" distL="0" distR="0">
                <wp:extent cx="5522976" cy="6090"/>
                <wp:effectExtent l="0" t="0" r="0" b="0"/>
                <wp:docPr id="11951" name="Group 11951"/>
                <wp:cNvGraphicFramePr/>
                <a:graphic xmlns:a="http://schemas.openxmlformats.org/drawingml/2006/main">
                  <a:graphicData uri="http://schemas.microsoft.com/office/word/2010/wordprocessingGroup">
                    <wpg:wgp>
                      <wpg:cNvGrpSpPr/>
                      <wpg:grpSpPr>
                        <a:xfrm>
                          <a:off x="0" y="0"/>
                          <a:ext cx="5522976" cy="6090"/>
                          <a:chOff x="0" y="0"/>
                          <a:chExt cx="5522976" cy="6090"/>
                        </a:xfrm>
                      </wpg:grpSpPr>
                      <wps:wsp>
                        <wps:cNvPr id="14593" name="Shape 14593"/>
                        <wps:cNvSpPr/>
                        <wps:spPr>
                          <a:xfrm>
                            <a:off x="0" y="0"/>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51" style="width:434.88pt;height:0.479492pt;mso-position-horizontal-relative:char;mso-position-vertical-relative:line" coordsize="55229,60">
                <v:shape id="Shape 14594" style="position:absolute;width:55229;height:91;left:0;top:0;" coordsize="5522976,9144" path="m0,0l5522976,0l5522976,9144l0,9144l0,0">
                  <v:stroke weight="0pt" endcap="flat" joinstyle="miter" miterlimit="10" on="false" color="#000000" opacity="0"/>
                  <v:fill on="true" color="#000000"/>
                </v:shape>
              </v:group>
            </w:pict>
          </mc:Fallback>
        </mc:AlternateContent>
      </w:r>
    </w:p>
    <w:p w:rsidR="00DF3C5B" w:rsidRDefault="00B207AD">
      <w:pPr>
        <w:spacing w:after="0"/>
      </w:pP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rsidP="00A70C93">
      <w:pPr>
        <w:spacing w:after="0"/>
      </w:pPr>
      <w:r>
        <w:rPr>
          <w:rFonts w:ascii="Arial" w:eastAsia="Arial" w:hAnsi="Arial" w:cs="Arial"/>
          <w:sz w:val="19"/>
        </w:rPr>
        <w:t xml:space="preserve"> </w:t>
      </w:r>
      <w:r>
        <w:rPr>
          <w:rFonts w:ascii="Arial" w:eastAsia="Arial" w:hAnsi="Arial" w:cs="Arial"/>
          <w:b/>
          <w:i/>
          <w:sz w:val="19"/>
        </w:rPr>
        <w:t xml:space="preserve">ALL OF THE INFORMATION STATED IN THIS APPLICATION AND ALL SUPPLEMENTAL DOCUMENTATION, TO THE BEST OF MY KNOWLEDGE, IS ACCURATE AND COMPLETE. </w:t>
      </w:r>
    </w:p>
    <w:p w:rsidR="00DF3C5B" w:rsidRDefault="00B207AD">
      <w:pPr>
        <w:spacing w:after="0"/>
      </w:pPr>
      <w:r>
        <w:rPr>
          <w:rFonts w:ascii="Arial" w:eastAsia="Arial" w:hAnsi="Arial" w:cs="Arial"/>
          <w:b/>
          <w:i/>
          <w:sz w:val="19"/>
        </w:rPr>
        <w:t xml:space="preserve"> </w:t>
      </w:r>
    </w:p>
    <w:p w:rsidR="00DF3C5B" w:rsidRDefault="00B207AD">
      <w:pPr>
        <w:spacing w:after="0"/>
      </w:pPr>
      <w:r>
        <w:rPr>
          <w:rFonts w:ascii="Arial" w:eastAsia="Arial" w:hAnsi="Arial" w:cs="Arial"/>
          <w:i/>
          <w:sz w:val="19"/>
        </w:rPr>
        <w:t xml:space="preserve"> </w:t>
      </w:r>
    </w:p>
    <w:tbl>
      <w:tblPr>
        <w:tblStyle w:val="TableGrid"/>
        <w:tblW w:w="7473" w:type="dxa"/>
        <w:tblInd w:w="0" w:type="dxa"/>
        <w:tblLook w:val="04A0" w:firstRow="1" w:lastRow="0" w:firstColumn="1" w:lastColumn="0" w:noHBand="0" w:noVBand="1"/>
      </w:tblPr>
      <w:tblGrid>
        <w:gridCol w:w="6480"/>
        <w:gridCol w:w="993"/>
      </w:tblGrid>
      <w:tr w:rsidR="00DF3C5B">
        <w:trPr>
          <w:trHeight w:val="203"/>
        </w:trPr>
        <w:tc>
          <w:tcPr>
            <w:tcW w:w="6480" w:type="dxa"/>
            <w:tcBorders>
              <w:top w:val="nil"/>
              <w:left w:val="nil"/>
              <w:bottom w:val="nil"/>
              <w:right w:val="nil"/>
            </w:tcBorders>
          </w:tcPr>
          <w:p w:rsidR="00DF3C5B" w:rsidRDefault="00B207AD">
            <w:r>
              <w:rPr>
                <w:rFonts w:ascii="Arial" w:eastAsia="Arial" w:hAnsi="Arial" w:cs="Arial"/>
                <w:sz w:val="19"/>
              </w:rPr>
              <w:t xml:space="preserve"> _____________________________________________________  </w:t>
            </w:r>
          </w:p>
        </w:tc>
        <w:tc>
          <w:tcPr>
            <w:tcW w:w="993" w:type="dxa"/>
            <w:tcBorders>
              <w:top w:val="nil"/>
              <w:left w:val="nil"/>
              <w:bottom w:val="nil"/>
              <w:right w:val="nil"/>
            </w:tcBorders>
          </w:tcPr>
          <w:p w:rsidR="00DF3C5B" w:rsidRDefault="00B207AD">
            <w:r>
              <w:rPr>
                <w:rFonts w:ascii="Arial" w:eastAsia="Arial" w:hAnsi="Arial" w:cs="Arial"/>
                <w:sz w:val="19"/>
              </w:rPr>
              <w:t xml:space="preserve">      </w:t>
            </w:r>
          </w:p>
        </w:tc>
      </w:tr>
      <w:tr w:rsidR="00DF3C5B">
        <w:trPr>
          <w:trHeight w:val="437"/>
        </w:trPr>
        <w:tc>
          <w:tcPr>
            <w:tcW w:w="6480" w:type="dxa"/>
            <w:tcBorders>
              <w:top w:val="nil"/>
              <w:left w:val="nil"/>
              <w:bottom w:val="nil"/>
              <w:right w:val="nil"/>
            </w:tcBorders>
          </w:tcPr>
          <w:p w:rsidR="00DF3C5B" w:rsidRDefault="00B207AD">
            <w:pPr>
              <w:tabs>
                <w:tab w:val="center" w:pos="2264"/>
                <w:tab w:val="center" w:pos="5040"/>
              </w:tabs>
            </w:pPr>
            <w:r>
              <w:rPr>
                <w:rFonts w:ascii="Arial" w:eastAsia="Arial" w:hAnsi="Arial" w:cs="Arial"/>
                <w:sz w:val="19"/>
              </w:rPr>
              <w:t xml:space="preserve"> </w:t>
            </w:r>
            <w:r>
              <w:rPr>
                <w:rFonts w:ascii="Arial" w:eastAsia="Arial" w:hAnsi="Arial" w:cs="Arial"/>
                <w:sz w:val="19"/>
              </w:rPr>
              <w:tab/>
              <w:t xml:space="preserve">Applicant Signature </w:t>
            </w:r>
            <w:r>
              <w:rPr>
                <w:rFonts w:ascii="Arial" w:eastAsia="Arial" w:hAnsi="Arial" w:cs="Arial"/>
                <w:sz w:val="19"/>
              </w:rPr>
              <w:tab/>
              <w:t xml:space="preserve"> </w:t>
            </w:r>
          </w:p>
          <w:p w:rsidR="00DF3C5B" w:rsidRDefault="00B207AD">
            <w:r>
              <w:rPr>
                <w:rFonts w:ascii="Arial" w:eastAsia="Arial" w:hAnsi="Arial" w:cs="Arial"/>
                <w:sz w:val="19"/>
              </w:rPr>
              <w:t xml:space="preserve"> </w:t>
            </w:r>
          </w:p>
        </w:tc>
        <w:tc>
          <w:tcPr>
            <w:tcW w:w="993" w:type="dxa"/>
            <w:tcBorders>
              <w:top w:val="nil"/>
              <w:left w:val="nil"/>
              <w:bottom w:val="nil"/>
              <w:right w:val="nil"/>
            </w:tcBorders>
          </w:tcPr>
          <w:p w:rsidR="00DF3C5B" w:rsidRDefault="00B207AD">
            <w:pPr>
              <w:ind w:right="53"/>
              <w:jc w:val="right"/>
            </w:pPr>
            <w:r>
              <w:rPr>
                <w:rFonts w:ascii="Arial" w:eastAsia="Arial" w:hAnsi="Arial" w:cs="Arial"/>
                <w:sz w:val="19"/>
              </w:rPr>
              <w:t xml:space="preserve">Date </w:t>
            </w:r>
          </w:p>
        </w:tc>
      </w:tr>
      <w:tr w:rsidR="00DF3C5B">
        <w:trPr>
          <w:trHeight w:val="218"/>
        </w:trPr>
        <w:tc>
          <w:tcPr>
            <w:tcW w:w="6480" w:type="dxa"/>
            <w:tcBorders>
              <w:top w:val="nil"/>
              <w:left w:val="nil"/>
              <w:bottom w:val="nil"/>
              <w:right w:val="nil"/>
            </w:tcBorders>
          </w:tcPr>
          <w:p w:rsidR="00DF3C5B" w:rsidRDefault="00B207AD">
            <w:r>
              <w:rPr>
                <w:rFonts w:ascii="Arial" w:eastAsia="Arial" w:hAnsi="Arial" w:cs="Arial"/>
                <w:sz w:val="19"/>
              </w:rPr>
              <w:t xml:space="preserve"> _____________________________________________________  </w:t>
            </w:r>
          </w:p>
        </w:tc>
        <w:tc>
          <w:tcPr>
            <w:tcW w:w="993" w:type="dxa"/>
            <w:tcBorders>
              <w:top w:val="nil"/>
              <w:left w:val="nil"/>
              <w:bottom w:val="nil"/>
              <w:right w:val="nil"/>
            </w:tcBorders>
          </w:tcPr>
          <w:p w:rsidR="00DF3C5B" w:rsidRDefault="00B207AD">
            <w:r>
              <w:rPr>
                <w:rFonts w:ascii="Arial" w:eastAsia="Arial" w:hAnsi="Arial" w:cs="Arial"/>
                <w:sz w:val="19"/>
              </w:rPr>
              <w:t xml:space="preserve">      </w:t>
            </w:r>
          </w:p>
        </w:tc>
      </w:tr>
      <w:tr w:rsidR="00DF3C5B">
        <w:trPr>
          <w:trHeight w:val="203"/>
        </w:trPr>
        <w:tc>
          <w:tcPr>
            <w:tcW w:w="6480" w:type="dxa"/>
            <w:tcBorders>
              <w:top w:val="nil"/>
              <w:left w:val="nil"/>
              <w:bottom w:val="nil"/>
              <w:right w:val="nil"/>
            </w:tcBorders>
          </w:tcPr>
          <w:p w:rsidR="00DF3C5B" w:rsidRDefault="00B207AD">
            <w:pPr>
              <w:tabs>
                <w:tab w:val="center" w:pos="2501"/>
                <w:tab w:val="center" w:pos="5040"/>
              </w:tabs>
            </w:pPr>
            <w:r>
              <w:rPr>
                <w:rFonts w:ascii="Arial" w:eastAsia="Arial" w:hAnsi="Arial" w:cs="Arial"/>
                <w:sz w:val="19"/>
              </w:rPr>
              <w:t xml:space="preserve"> </w:t>
            </w:r>
            <w:r>
              <w:rPr>
                <w:rFonts w:ascii="Arial" w:eastAsia="Arial" w:hAnsi="Arial" w:cs="Arial"/>
                <w:sz w:val="19"/>
              </w:rPr>
              <w:tab/>
              <w:t xml:space="preserve">Parent or Guardian Signature </w:t>
            </w:r>
            <w:r>
              <w:rPr>
                <w:rFonts w:ascii="Arial" w:eastAsia="Arial" w:hAnsi="Arial" w:cs="Arial"/>
                <w:sz w:val="19"/>
              </w:rPr>
              <w:tab/>
              <w:t xml:space="preserve"> </w:t>
            </w:r>
          </w:p>
        </w:tc>
        <w:tc>
          <w:tcPr>
            <w:tcW w:w="993" w:type="dxa"/>
            <w:tcBorders>
              <w:top w:val="nil"/>
              <w:left w:val="nil"/>
              <w:bottom w:val="nil"/>
              <w:right w:val="nil"/>
            </w:tcBorders>
          </w:tcPr>
          <w:p w:rsidR="00DF3C5B" w:rsidRDefault="00B207AD">
            <w:pPr>
              <w:ind w:right="53"/>
              <w:jc w:val="right"/>
            </w:pPr>
            <w:r>
              <w:rPr>
                <w:rFonts w:ascii="Arial" w:eastAsia="Arial" w:hAnsi="Arial" w:cs="Arial"/>
                <w:sz w:val="19"/>
              </w:rPr>
              <w:t xml:space="preserve">Date </w:t>
            </w:r>
          </w:p>
        </w:tc>
      </w:tr>
    </w:tbl>
    <w:p w:rsidR="00DF3C5B" w:rsidRDefault="00B207AD">
      <w:pPr>
        <w:spacing w:after="0"/>
      </w:pPr>
      <w:r>
        <w:rPr>
          <w:rFonts w:ascii="Arial" w:eastAsia="Arial" w:hAnsi="Arial" w:cs="Arial"/>
          <w:sz w:val="19"/>
        </w:rPr>
        <w:t xml:space="preserve"> </w:t>
      </w:r>
    </w:p>
    <w:p w:rsidR="00DF3C5B" w:rsidRDefault="00B207AD">
      <w:pPr>
        <w:spacing w:after="4" w:line="250" w:lineRule="auto"/>
        <w:ind w:left="716" w:right="707" w:hanging="10"/>
        <w:jc w:val="center"/>
      </w:pPr>
      <w:r>
        <w:rPr>
          <w:rFonts w:ascii="Arial" w:eastAsia="Arial" w:hAnsi="Arial" w:cs="Arial"/>
          <w:i/>
          <w:sz w:val="19"/>
        </w:rPr>
        <w:t xml:space="preserve">(A parental or guardian signature is required for all applicants under age 21 and for those claimed as a dependent on the parental tax return. In the case of divorced or separated parents, please see Page 1 for more information.) </w:t>
      </w:r>
    </w:p>
    <w:p w:rsidR="00DF3C5B" w:rsidRDefault="00B207AD">
      <w:pPr>
        <w:spacing w:after="0"/>
      </w:pPr>
      <w:r>
        <w:rPr>
          <w:rFonts w:ascii="Arial" w:eastAsia="Arial" w:hAnsi="Arial" w:cs="Arial"/>
          <w:i/>
          <w:sz w:val="19"/>
        </w:rPr>
        <w:t xml:space="preserve"> </w:t>
      </w:r>
    </w:p>
    <w:p w:rsidR="00DF3C5B" w:rsidRDefault="00B207AD">
      <w:pPr>
        <w:spacing w:after="0"/>
      </w:pPr>
      <w:r>
        <w:rPr>
          <w:rFonts w:ascii="Arial" w:eastAsia="Arial" w:hAnsi="Arial" w:cs="Arial"/>
          <w:i/>
          <w:sz w:val="19"/>
        </w:rPr>
        <w:t xml:space="preserve"> </w:t>
      </w:r>
      <w:r>
        <w:rPr>
          <w:rFonts w:ascii="Arial" w:eastAsia="Arial" w:hAnsi="Arial" w:cs="Arial"/>
          <w:b/>
          <w:i/>
          <w:sz w:val="19"/>
          <w:u w:val="single" w:color="000000"/>
        </w:rPr>
        <w:t>REMINDER</w:t>
      </w:r>
      <w:r>
        <w:rPr>
          <w:rFonts w:ascii="Arial" w:eastAsia="Arial" w:hAnsi="Arial" w:cs="Arial"/>
          <w:b/>
          <w:i/>
          <w:sz w:val="19"/>
        </w:rPr>
        <w:t xml:space="preserve"> </w:t>
      </w:r>
    </w:p>
    <w:p w:rsidR="00DF3C5B" w:rsidRDefault="00B207AD">
      <w:pPr>
        <w:spacing w:after="4" w:line="250" w:lineRule="auto"/>
        <w:ind w:left="-5" w:hanging="10"/>
      </w:pPr>
      <w:r>
        <w:rPr>
          <w:rFonts w:ascii="Arial" w:eastAsia="Arial" w:hAnsi="Arial" w:cs="Arial"/>
          <w:b/>
          <w:sz w:val="19"/>
        </w:rPr>
        <w:t>The Jewish Educational Loan Fund (</w:t>
      </w:r>
      <w:r>
        <w:rPr>
          <w:rFonts w:ascii="Arial" w:eastAsia="Arial" w:hAnsi="Arial" w:cs="Arial"/>
          <w:b/>
          <w:color w:val="0000FF"/>
          <w:sz w:val="19"/>
          <w:u w:val="single" w:color="0000FF"/>
        </w:rPr>
        <w:t>www.jelf.org</w:t>
      </w:r>
      <w:r>
        <w:rPr>
          <w:rFonts w:ascii="Arial" w:eastAsia="Arial" w:hAnsi="Arial" w:cs="Arial"/>
          <w:b/>
          <w:sz w:val="19"/>
        </w:rPr>
        <w:t xml:space="preserve">) makes interest free educational loans (higher education – undergraduate, graduate and vocational) to Jewish Students in Florida. </w:t>
      </w:r>
    </w:p>
    <w:p w:rsidR="00DF3C5B" w:rsidRDefault="00B207AD" w:rsidP="00A70C93">
      <w:pPr>
        <w:spacing w:after="0"/>
      </w:pPr>
      <w:r>
        <w:rPr>
          <w:rFonts w:ascii="Arial" w:eastAsia="Arial" w:hAnsi="Arial" w:cs="Arial"/>
          <w:i/>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0"/>
        <w:jc w:val="center"/>
      </w:pPr>
      <w:r>
        <w:rPr>
          <w:rFonts w:ascii="Arial" w:eastAsia="Arial" w:hAnsi="Arial" w:cs="Arial"/>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3" w:line="251" w:lineRule="auto"/>
        <w:ind w:left="10" w:hanging="10"/>
        <w:jc w:val="center"/>
      </w:pPr>
      <w:r>
        <w:rPr>
          <w:rFonts w:ascii="Arial" w:eastAsia="Arial" w:hAnsi="Arial" w:cs="Arial"/>
          <w:b/>
          <w:sz w:val="19"/>
        </w:rPr>
        <w:t xml:space="preserve">RECOMMENDATIONS </w:t>
      </w:r>
    </w:p>
    <w:p w:rsidR="00DF3C5B" w:rsidRDefault="00B207AD">
      <w:pPr>
        <w:pBdr>
          <w:top w:val="single" w:sz="4" w:space="0" w:color="000000"/>
          <w:left w:val="single" w:sz="4" w:space="0" w:color="000000"/>
          <w:bottom w:val="single" w:sz="4" w:space="0" w:color="000000"/>
          <w:right w:val="single" w:sz="4" w:space="0" w:color="000000"/>
        </w:pBdr>
        <w:spacing w:after="2" w:line="240" w:lineRule="auto"/>
        <w:ind w:left="10" w:hanging="10"/>
      </w:pPr>
      <w:r>
        <w:rPr>
          <w:rFonts w:ascii="Arial" w:eastAsia="Arial" w:hAnsi="Arial" w:cs="Arial"/>
          <w:i/>
          <w:sz w:val="19"/>
        </w:rPr>
        <w:t xml:space="preserve">Recommendations are a critical part of your completed application packet. The following two pages are recommendation forms to be completed and returned directly to Olivia Tartakow, Alpert Jewish Family and Children’s Service, 5841 Corporate Way, West Palm Beach, FL 33407, </w:t>
      </w:r>
      <w:r>
        <w:rPr>
          <w:rFonts w:ascii="Arial" w:eastAsia="Arial" w:hAnsi="Arial" w:cs="Arial"/>
          <w:b/>
          <w:i/>
          <w:sz w:val="19"/>
        </w:rPr>
        <w:t xml:space="preserve">no later than Friday, </w:t>
      </w:r>
      <w:r w:rsidR="004C70B3">
        <w:rPr>
          <w:rFonts w:ascii="Arial" w:eastAsia="Arial" w:hAnsi="Arial" w:cs="Arial"/>
          <w:b/>
          <w:i/>
          <w:sz w:val="19"/>
        </w:rPr>
        <w:t>May 3, 2020</w:t>
      </w:r>
      <w:r>
        <w:rPr>
          <w:rFonts w:ascii="Arial" w:eastAsia="Arial" w:hAnsi="Arial" w:cs="Arial"/>
          <w:b/>
          <w:i/>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0"/>
      </w:pPr>
      <w:r>
        <w:rPr>
          <w:rFonts w:ascii="Arial" w:eastAsia="Arial" w:hAnsi="Arial" w:cs="Arial"/>
          <w:i/>
          <w:sz w:val="19"/>
        </w:rPr>
        <w:t xml:space="preserve"> </w:t>
      </w:r>
    </w:p>
    <w:p w:rsidR="00DF3C5B" w:rsidRDefault="00B207AD">
      <w:pPr>
        <w:pBdr>
          <w:top w:val="single" w:sz="4" w:space="0" w:color="000000"/>
          <w:left w:val="single" w:sz="4" w:space="0" w:color="000000"/>
          <w:bottom w:val="single" w:sz="4" w:space="0" w:color="000000"/>
          <w:right w:val="single" w:sz="4" w:space="0" w:color="000000"/>
        </w:pBdr>
        <w:spacing w:after="2" w:line="240" w:lineRule="auto"/>
        <w:ind w:left="10" w:hanging="10"/>
      </w:pPr>
      <w:r>
        <w:rPr>
          <w:rFonts w:ascii="Arial" w:eastAsia="Arial" w:hAnsi="Arial" w:cs="Arial"/>
          <w:i/>
          <w:sz w:val="19"/>
        </w:rPr>
        <w:t xml:space="preserve">Each recommendation should be from a person who can attest to your personal character, academic abilities, extracurricular involvement or work ethic. Consider your teachers, school counselors, employers, rabbis or youth group advisors to provide the recommendations. Recommendations by family members or peers </w:t>
      </w:r>
      <w:proofErr w:type="gramStart"/>
      <w:r>
        <w:rPr>
          <w:rFonts w:ascii="Arial" w:eastAsia="Arial" w:hAnsi="Arial" w:cs="Arial"/>
          <w:i/>
          <w:sz w:val="19"/>
        </w:rPr>
        <w:t>will not be accepted</w:t>
      </w:r>
      <w:proofErr w:type="gramEnd"/>
      <w:r>
        <w:rPr>
          <w:rFonts w:ascii="Arial" w:eastAsia="Arial" w:hAnsi="Arial" w:cs="Arial"/>
          <w:i/>
          <w:sz w:val="19"/>
        </w:rPr>
        <w:t xml:space="preserve">. </w:t>
      </w:r>
    </w:p>
    <w:p w:rsidR="00DF3C5B" w:rsidRDefault="00B207AD">
      <w:pPr>
        <w:pStyle w:val="Heading1"/>
        <w:ind w:right="4"/>
      </w:pPr>
      <w:r>
        <w:lastRenderedPageBreak/>
        <w:t xml:space="preserve">RECOMMENDATION REQUEST </w:t>
      </w:r>
    </w:p>
    <w:p w:rsidR="00DF3C5B" w:rsidRDefault="00B207AD">
      <w:pPr>
        <w:spacing w:after="4" w:line="250" w:lineRule="auto"/>
        <w:ind w:left="543" w:hanging="10"/>
      </w:pPr>
      <w:r>
        <w:rPr>
          <w:rFonts w:ascii="Arial" w:eastAsia="Arial" w:hAnsi="Arial" w:cs="Arial"/>
          <w:b/>
          <w:sz w:val="19"/>
        </w:rPr>
        <w:t xml:space="preserve">for personal character, academic abilities, extracurricular involvement or work ethic </w:t>
      </w:r>
    </w:p>
    <w:p w:rsidR="00DF3C5B" w:rsidRDefault="00B207AD">
      <w:pPr>
        <w:spacing w:after="4" w:line="250" w:lineRule="auto"/>
        <w:ind w:left="10" w:right="4" w:hanging="10"/>
        <w:jc w:val="center"/>
      </w:pPr>
      <w:r>
        <w:rPr>
          <w:rFonts w:ascii="Arial" w:eastAsia="Arial" w:hAnsi="Arial" w:cs="Arial"/>
          <w:i/>
          <w:sz w:val="19"/>
        </w:rPr>
        <w:t xml:space="preserve">(All information supplied is kept in strict confidence by the committee.) </w:t>
      </w:r>
    </w:p>
    <w:p w:rsidR="00DF3C5B" w:rsidRDefault="00B207AD">
      <w:pPr>
        <w:spacing w:after="0"/>
      </w:pPr>
      <w:r>
        <w:rPr>
          <w:rFonts w:ascii="Arial" w:eastAsia="Arial" w:hAnsi="Arial" w:cs="Arial"/>
          <w:sz w:val="19"/>
        </w:rPr>
        <w:t xml:space="preserve"> </w:t>
      </w:r>
    </w:p>
    <w:p w:rsidR="00DF3C5B" w:rsidRDefault="00B207AD">
      <w:pPr>
        <w:spacing w:after="209" w:line="249" w:lineRule="auto"/>
        <w:ind w:left="-5" w:hanging="10"/>
      </w:pPr>
      <w:r>
        <w:rPr>
          <w:rFonts w:ascii="Arial" w:eastAsia="Arial" w:hAnsi="Arial" w:cs="Arial"/>
          <w:sz w:val="19"/>
        </w:rPr>
        <w:t>Applicant Name:  _____________________________________________________________</w:t>
      </w:r>
    </w:p>
    <w:p w:rsidR="00DF3C5B" w:rsidRDefault="00B207AD">
      <w:pPr>
        <w:spacing w:after="4" w:line="249" w:lineRule="auto"/>
        <w:ind w:left="-5" w:hanging="10"/>
      </w:pPr>
      <w:r>
        <w:rPr>
          <w:rFonts w:ascii="Arial" w:eastAsia="Arial" w:hAnsi="Arial" w:cs="Arial"/>
          <w:sz w:val="19"/>
        </w:rPr>
        <w:t>The above named student is submitting an application for scholarship consideration to The Thelma &amp; Isador S. Segall Scholarship Committee of the Alpert Jewish Family and Children's Service. This application is for undergraduate studies for the 201</w:t>
      </w:r>
      <w:r w:rsidR="004C70B3">
        <w:rPr>
          <w:rFonts w:ascii="Arial" w:eastAsia="Arial" w:hAnsi="Arial" w:cs="Arial"/>
          <w:sz w:val="19"/>
        </w:rPr>
        <w:t>9-2020</w:t>
      </w:r>
      <w:r>
        <w:rPr>
          <w:rFonts w:ascii="Arial" w:eastAsia="Arial" w:hAnsi="Arial" w:cs="Arial"/>
          <w:sz w:val="19"/>
        </w:rPr>
        <w:t xml:space="preserve"> academic year. </w:t>
      </w:r>
    </w:p>
    <w:p w:rsidR="00DF3C5B" w:rsidRDefault="00B207AD">
      <w:pPr>
        <w:spacing w:after="0"/>
      </w:pPr>
      <w:r>
        <w:rPr>
          <w:rFonts w:ascii="Arial" w:eastAsia="Arial" w:hAnsi="Arial" w:cs="Arial"/>
          <w:sz w:val="19"/>
        </w:rPr>
        <w:t xml:space="preserve"> </w:t>
      </w:r>
    </w:p>
    <w:p w:rsidR="00DF3C5B" w:rsidRDefault="00B207AD">
      <w:pPr>
        <w:spacing w:after="4" w:line="249" w:lineRule="auto"/>
        <w:ind w:left="-5" w:hanging="10"/>
      </w:pPr>
      <w:r>
        <w:rPr>
          <w:rFonts w:ascii="Arial" w:eastAsia="Arial" w:hAnsi="Arial" w:cs="Arial"/>
          <w:sz w:val="19"/>
        </w:rPr>
        <w:t>As a part of his/her application, the student has provided your name as one who is able to attest to his/her</w:t>
      </w:r>
      <w:r>
        <w:rPr>
          <w:rFonts w:ascii="Arial" w:eastAsia="Arial" w:hAnsi="Arial" w:cs="Arial"/>
          <w:b/>
          <w:sz w:val="19"/>
        </w:rPr>
        <w:t xml:space="preserve"> personal character, academic abilities, extracurricular involvement or work ethic</w:t>
      </w:r>
      <w:r>
        <w:rPr>
          <w:rFonts w:ascii="Arial" w:eastAsia="Arial" w:hAnsi="Arial" w:cs="Arial"/>
          <w:sz w:val="19"/>
        </w:rPr>
        <w:t xml:space="preserve">. </w:t>
      </w:r>
    </w:p>
    <w:p w:rsidR="00DF3C5B" w:rsidRDefault="00B207AD">
      <w:pPr>
        <w:spacing w:after="0"/>
      </w:pPr>
      <w:r>
        <w:rPr>
          <w:rFonts w:ascii="Arial" w:eastAsia="Arial" w:hAnsi="Arial" w:cs="Arial"/>
          <w:sz w:val="19"/>
        </w:rPr>
        <w:t xml:space="preserve"> </w:t>
      </w:r>
    </w:p>
    <w:p w:rsidR="00DF3C5B" w:rsidRDefault="00B207AD">
      <w:pPr>
        <w:spacing w:after="4" w:line="249" w:lineRule="auto"/>
        <w:ind w:left="-5" w:hanging="10"/>
      </w:pPr>
      <w:r>
        <w:rPr>
          <w:rFonts w:ascii="Arial" w:eastAsia="Arial" w:hAnsi="Arial" w:cs="Arial"/>
          <w:sz w:val="19"/>
        </w:rPr>
        <w:t xml:space="preserve">Please complete the following in the space provided below.  </w:t>
      </w:r>
    </w:p>
    <w:p w:rsidR="00DF3C5B" w:rsidRDefault="00B207AD">
      <w:pPr>
        <w:spacing w:after="0"/>
      </w:pPr>
      <w:r>
        <w:rPr>
          <w:rFonts w:ascii="Arial" w:eastAsia="Arial" w:hAnsi="Arial" w:cs="Arial"/>
          <w:sz w:val="19"/>
        </w:rPr>
        <w:t xml:space="preserve"> </w:t>
      </w:r>
    </w:p>
    <w:p w:rsidR="00DF3C5B" w:rsidRDefault="00B207AD">
      <w:pPr>
        <w:numPr>
          <w:ilvl w:val="0"/>
          <w:numId w:val="5"/>
        </w:numPr>
        <w:spacing w:after="209" w:line="249" w:lineRule="auto"/>
        <w:ind w:hanging="115"/>
      </w:pPr>
      <w:r>
        <w:rPr>
          <w:rFonts w:ascii="Arial" w:eastAsia="Arial" w:hAnsi="Arial" w:cs="Arial"/>
          <w:sz w:val="19"/>
        </w:rPr>
        <w:t>Your name: _________________________________________________________</w:t>
      </w:r>
    </w:p>
    <w:p w:rsidR="00DF3C5B" w:rsidRDefault="00B207AD">
      <w:pPr>
        <w:numPr>
          <w:ilvl w:val="0"/>
          <w:numId w:val="5"/>
        </w:numPr>
        <w:spacing w:after="209" w:line="249" w:lineRule="auto"/>
        <w:ind w:hanging="115"/>
      </w:pPr>
      <w:r>
        <w:rPr>
          <w:rFonts w:ascii="Arial" w:eastAsia="Arial" w:hAnsi="Arial" w:cs="Arial"/>
          <w:sz w:val="19"/>
        </w:rPr>
        <w:t>Your relationship to the applicant: ________________________________________</w:t>
      </w:r>
    </w:p>
    <w:p w:rsidR="00DF3C5B" w:rsidRDefault="00B207AD">
      <w:pPr>
        <w:numPr>
          <w:ilvl w:val="0"/>
          <w:numId w:val="5"/>
        </w:numPr>
        <w:spacing w:after="209" w:line="249" w:lineRule="auto"/>
        <w:ind w:hanging="115"/>
      </w:pPr>
      <w:r>
        <w:rPr>
          <w:rFonts w:ascii="Arial" w:eastAsia="Arial" w:hAnsi="Arial" w:cs="Arial"/>
          <w:sz w:val="19"/>
        </w:rPr>
        <w:t>Your mailing address, including city, state and Zip code: ______________________</w:t>
      </w:r>
    </w:p>
    <w:p w:rsidR="00DF3C5B" w:rsidRDefault="00B207AD">
      <w:pPr>
        <w:numPr>
          <w:ilvl w:val="0"/>
          <w:numId w:val="5"/>
        </w:numPr>
        <w:spacing w:after="209" w:line="249" w:lineRule="auto"/>
        <w:ind w:hanging="115"/>
      </w:pPr>
      <w:r>
        <w:rPr>
          <w:rFonts w:ascii="Arial" w:eastAsia="Arial" w:hAnsi="Arial" w:cs="Arial"/>
          <w:sz w:val="19"/>
        </w:rPr>
        <w:t>Your daytime phone number: ___________________________________________</w:t>
      </w:r>
    </w:p>
    <w:p w:rsidR="00DF3C5B" w:rsidRDefault="00B207AD">
      <w:pPr>
        <w:numPr>
          <w:ilvl w:val="0"/>
          <w:numId w:val="5"/>
        </w:numPr>
        <w:spacing w:after="209" w:line="249" w:lineRule="auto"/>
        <w:ind w:hanging="115"/>
      </w:pPr>
      <w:r>
        <w:rPr>
          <w:rFonts w:ascii="Arial" w:eastAsia="Arial" w:hAnsi="Arial" w:cs="Arial"/>
          <w:sz w:val="19"/>
        </w:rPr>
        <w:t>Your signature: ______________________________________________________</w:t>
      </w:r>
    </w:p>
    <w:p w:rsidR="00DF3C5B" w:rsidRDefault="00B207AD">
      <w:pPr>
        <w:numPr>
          <w:ilvl w:val="0"/>
          <w:numId w:val="5"/>
        </w:numPr>
        <w:spacing w:after="209" w:line="249" w:lineRule="auto"/>
        <w:ind w:hanging="115"/>
      </w:pPr>
      <w:r>
        <w:rPr>
          <w:rFonts w:ascii="Arial" w:eastAsia="Arial" w:hAnsi="Arial" w:cs="Arial"/>
          <w:sz w:val="19"/>
        </w:rPr>
        <w:t>Your recommendation: __________________________________________________</w:t>
      </w:r>
    </w:p>
    <w:p w:rsidR="00DF3C5B" w:rsidRDefault="00B207AD">
      <w:pPr>
        <w:spacing w:after="209" w:line="249" w:lineRule="auto"/>
        <w:ind w:left="-5" w:hanging="10"/>
      </w:pPr>
      <w:r>
        <w:rPr>
          <w:rFonts w:ascii="Arial" w:eastAsia="Arial" w:hAnsi="Arial" w:cs="Arial"/>
          <w:sz w:val="19"/>
        </w:rPr>
        <w:t xml:space="preserve"> __________________________________________________________________________</w:t>
      </w:r>
    </w:p>
    <w:p w:rsidR="00DF3C5B" w:rsidRDefault="00B207AD">
      <w:pPr>
        <w:spacing w:after="209" w:line="249" w:lineRule="auto"/>
        <w:ind w:left="-5" w:hanging="10"/>
      </w:pPr>
      <w:r>
        <w:rPr>
          <w:rFonts w:ascii="Arial" w:eastAsia="Arial" w:hAnsi="Arial" w:cs="Arial"/>
          <w:sz w:val="19"/>
        </w:rPr>
        <w:t xml:space="preserve"> __________________________________________________________________________</w:t>
      </w:r>
    </w:p>
    <w:p w:rsidR="00DF3C5B" w:rsidRDefault="00B207AD">
      <w:pPr>
        <w:spacing w:after="209" w:line="249" w:lineRule="auto"/>
        <w:ind w:left="-5" w:hanging="10"/>
      </w:pPr>
      <w:r>
        <w:rPr>
          <w:rFonts w:ascii="Arial" w:eastAsia="Arial" w:hAnsi="Arial" w:cs="Arial"/>
          <w:sz w:val="19"/>
        </w:rPr>
        <w:t xml:space="preserve"> __________________________________________________________________________</w:t>
      </w:r>
    </w:p>
    <w:p w:rsidR="00DF3C5B" w:rsidRDefault="00B207AD">
      <w:pPr>
        <w:spacing w:after="4" w:line="481" w:lineRule="auto"/>
        <w:ind w:left="-5" w:hanging="10"/>
      </w:pPr>
      <w:r>
        <w:rPr>
          <w:rFonts w:ascii="Arial" w:eastAsia="Arial" w:hAnsi="Arial" w:cs="Arial"/>
          <w:sz w:val="19"/>
        </w:rPr>
        <w:t xml:space="preserve"> __________________________________________________________________________  __________________________________________________________________________</w:t>
      </w:r>
    </w:p>
    <w:p w:rsidR="00DF3C5B" w:rsidRDefault="00B207AD">
      <w:pPr>
        <w:spacing w:after="0"/>
        <w:ind w:left="10" w:right="7" w:hanging="10"/>
        <w:jc w:val="center"/>
      </w:pPr>
      <w:r>
        <w:rPr>
          <w:rFonts w:ascii="Arial" w:eastAsia="Arial" w:hAnsi="Arial" w:cs="Arial"/>
          <w:sz w:val="19"/>
        </w:rPr>
        <w:t xml:space="preserve">Please mail completed recommendation to: </w:t>
      </w:r>
    </w:p>
    <w:p w:rsidR="00DF3C5B" w:rsidRDefault="00B207AD">
      <w:pPr>
        <w:spacing w:after="0"/>
        <w:ind w:left="10" w:right="7" w:hanging="10"/>
        <w:jc w:val="center"/>
      </w:pPr>
      <w:r>
        <w:rPr>
          <w:rFonts w:ascii="Arial" w:eastAsia="Arial" w:hAnsi="Arial" w:cs="Arial"/>
          <w:sz w:val="19"/>
        </w:rPr>
        <w:t xml:space="preserve">The Thelma &amp; Isador S. Segall Scholarship Committee </w:t>
      </w:r>
    </w:p>
    <w:p w:rsidR="00DF3C5B" w:rsidRDefault="00B207AD">
      <w:pPr>
        <w:spacing w:after="0"/>
        <w:ind w:left="10" w:right="5" w:hanging="10"/>
        <w:jc w:val="center"/>
      </w:pPr>
      <w:r>
        <w:rPr>
          <w:rFonts w:ascii="Arial" w:eastAsia="Arial" w:hAnsi="Arial" w:cs="Arial"/>
          <w:sz w:val="19"/>
        </w:rPr>
        <w:t xml:space="preserve">Olivia Tartakow </w:t>
      </w:r>
    </w:p>
    <w:p w:rsidR="00DF3C5B" w:rsidRDefault="00B207AD">
      <w:pPr>
        <w:spacing w:after="0"/>
        <w:ind w:left="10" w:right="5" w:hanging="10"/>
        <w:jc w:val="center"/>
      </w:pPr>
      <w:r>
        <w:rPr>
          <w:rFonts w:ascii="Arial" w:eastAsia="Arial" w:hAnsi="Arial" w:cs="Arial"/>
          <w:sz w:val="19"/>
        </w:rPr>
        <w:t xml:space="preserve">Alpert Jewish Family &amp; Children’s Service  </w:t>
      </w:r>
    </w:p>
    <w:p w:rsidR="00DF3C5B" w:rsidRDefault="00B207AD">
      <w:pPr>
        <w:spacing w:after="0"/>
        <w:ind w:left="10" w:right="4" w:hanging="10"/>
        <w:jc w:val="center"/>
      </w:pPr>
      <w:r>
        <w:rPr>
          <w:rFonts w:ascii="Arial" w:eastAsia="Arial" w:hAnsi="Arial" w:cs="Arial"/>
          <w:sz w:val="19"/>
        </w:rPr>
        <w:t xml:space="preserve">5841 Corporate Way </w:t>
      </w:r>
    </w:p>
    <w:p w:rsidR="00DF3C5B" w:rsidRDefault="00B207AD">
      <w:pPr>
        <w:spacing w:after="103"/>
        <w:ind w:left="10" w:right="3" w:hanging="10"/>
        <w:jc w:val="center"/>
      </w:pPr>
      <w:r>
        <w:rPr>
          <w:rFonts w:ascii="Arial" w:eastAsia="Arial" w:hAnsi="Arial" w:cs="Arial"/>
          <w:sz w:val="19"/>
        </w:rPr>
        <w:t xml:space="preserve">West Palm Beach, FL 33417 </w:t>
      </w:r>
    </w:p>
    <w:p w:rsidR="00DF3C5B" w:rsidRDefault="00B207AD">
      <w:pPr>
        <w:spacing w:after="0"/>
        <w:ind w:left="10" w:right="7" w:hanging="10"/>
        <w:jc w:val="center"/>
      </w:pPr>
      <w:r>
        <w:rPr>
          <w:rFonts w:ascii="Arial" w:eastAsia="Arial" w:hAnsi="Arial" w:cs="Arial"/>
          <w:sz w:val="19"/>
        </w:rPr>
        <w:t xml:space="preserve">If you have questions, please call her at (561) 684-1991. </w:t>
      </w:r>
    </w:p>
    <w:p w:rsidR="00DF3C5B" w:rsidRDefault="00B207AD">
      <w:pPr>
        <w:spacing w:after="12"/>
        <w:ind w:left="50"/>
        <w:jc w:val="center"/>
      </w:pPr>
      <w:r>
        <w:rPr>
          <w:rFonts w:ascii="Arial" w:eastAsia="Arial" w:hAnsi="Arial" w:cs="Arial"/>
          <w:sz w:val="19"/>
        </w:rPr>
        <w:t xml:space="preserve"> </w:t>
      </w:r>
    </w:p>
    <w:p w:rsidR="00DF3C5B" w:rsidRDefault="00B207AD">
      <w:pPr>
        <w:spacing w:after="5" w:line="249" w:lineRule="auto"/>
        <w:ind w:left="10" w:hanging="10"/>
        <w:jc w:val="center"/>
      </w:pPr>
      <w:r>
        <w:rPr>
          <w:rFonts w:ascii="Arial" w:eastAsia="Arial" w:hAnsi="Arial" w:cs="Arial"/>
          <w:b/>
          <w:i/>
        </w:rPr>
        <w:t xml:space="preserve">Completed recommendations must be received by the </w:t>
      </w:r>
    </w:p>
    <w:p w:rsidR="004C70B3" w:rsidRDefault="00B207AD">
      <w:pPr>
        <w:spacing w:after="5" w:line="249" w:lineRule="auto"/>
        <w:ind w:left="10" w:hanging="10"/>
        <w:jc w:val="center"/>
        <w:rPr>
          <w:rFonts w:ascii="Arial" w:eastAsia="Arial" w:hAnsi="Arial" w:cs="Arial"/>
          <w:b/>
          <w:i/>
        </w:rPr>
      </w:pPr>
      <w:r>
        <w:rPr>
          <w:rFonts w:ascii="Arial" w:eastAsia="Arial" w:hAnsi="Arial" w:cs="Arial"/>
          <w:b/>
          <w:i/>
        </w:rPr>
        <w:t xml:space="preserve">Thelma &amp; Isador S. Segall Scholarship Committee no later than Friday, </w:t>
      </w:r>
      <w:r w:rsidR="004C70B3">
        <w:rPr>
          <w:rFonts w:ascii="Arial" w:eastAsia="Arial" w:hAnsi="Arial" w:cs="Arial"/>
          <w:b/>
          <w:i/>
        </w:rPr>
        <w:t xml:space="preserve">May 3, </w:t>
      </w:r>
      <w:r>
        <w:rPr>
          <w:rFonts w:ascii="Arial" w:eastAsia="Arial" w:hAnsi="Arial" w:cs="Arial"/>
          <w:b/>
          <w:i/>
        </w:rPr>
        <w:t>20</w:t>
      </w:r>
      <w:r w:rsidR="004C70B3">
        <w:rPr>
          <w:rFonts w:ascii="Arial" w:eastAsia="Arial" w:hAnsi="Arial" w:cs="Arial"/>
          <w:b/>
          <w:i/>
        </w:rPr>
        <w:t>20</w:t>
      </w:r>
      <w:r>
        <w:rPr>
          <w:rFonts w:ascii="Arial" w:eastAsia="Arial" w:hAnsi="Arial" w:cs="Arial"/>
          <w:b/>
          <w:i/>
        </w:rPr>
        <w:t>.</w:t>
      </w:r>
    </w:p>
    <w:p w:rsidR="004C70B3" w:rsidRDefault="004C70B3">
      <w:pPr>
        <w:spacing w:after="5" w:line="249" w:lineRule="auto"/>
        <w:ind w:left="10" w:hanging="10"/>
        <w:jc w:val="center"/>
        <w:rPr>
          <w:rFonts w:ascii="Arial" w:eastAsia="Arial" w:hAnsi="Arial" w:cs="Arial"/>
          <w:b/>
          <w:i/>
        </w:rPr>
      </w:pPr>
    </w:p>
    <w:p w:rsidR="004C70B3" w:rsidRDefault="004C70B3">
      <w:pPr>
        <w:rPr>
          <w:rFonts w:ascii="Arial" w:eastAsia="Arial" w:hAnsi="Arial" w:cs="Arial"/>
          <w:b/>
          <w:i/>
        </w:rPr>
      </w:pPr>
      <w:r>
        <w:rPr>
          <w:rFonts w:ascii="Arial" w:eastAsia="Arial" w:hAnsi="Arial" w:cs="Arial"/>
          <w:b/>
          <w:i/>
        </w:rPr>
        <w:br w:type="page"/>
      </w:r>
    </w:p>
    <w:p w:rsidR="004C70B3" w:rsidRDefault="004C70B3" w:rsidP="004C70B3">
      <w:pPr>
        <w:pStyle w:val="Heading1"/>
        <w:ind w:right="4"/>
      </w:pPr>
      <w:r>
        <w:lastRenderedPageBreak/>
        <w:t xml:space="preserve">RECOMMENDATION REQUEST </w:t>
      </w:r>
    </w:p>
    <w:p w:rsidR="004C70B3" w:rsidRDefault="004C70B3" w:rsidP="004C70B3">
      <w:pPr>
        <w:spacing w:after="4" w:line="250" w:lineRule="auto"/>
        <w:ind w:left="543" w:hanging="10"/>
      </w:pPr>
      <w:r>
        <w:rPr>
          <w:rFonts w:ascii="Arial" w:eastAsia="Arial" w:hAnsi="Arial" w:cs="Arial"/>
          <w:b/>
          <w:sz w:val="19"/>
        </w:rPr>
        <w:t xml:space="preserve">for personal character, academic abilities, extracurricular involvement or work ethic </w:t>
      </w:r>
    </w:p>
    <w:p w:rsidR="004C70B3" w:rsidRDefault="004C70B3" w:rsidP="004C70B3">
      <w:pPr>
        <w:spacing w:after="4" w:line="250" w:lineRule="auto"/>
        <w:ind w:left="10" w:right="4" w:hanging="10"/>
        <w:jc w:val="center"/>
      </w:pPr>
      <w:r>
        <w:rPr>
          <w:rFonts w:ascii="Arial" w:eastAsia="Arial" w:hAnsi="Arial" w:cs="Arial"/>
          <w:i/>
          <w:sz w:val="19"/>
        </w:rPr>
        <w:t xml:space="preserve">(All information supplied is kept in strict confidence by the committee.) </w:t>
      </w:r>
    </w:p>
    <w:p w:rsidR="004C70B3" w:rsidRDefault="004C70B3" w:rsidP="004C70B3">
      <w:pPr>
        <w:spacing w:after="0"/>
      </w:pPr>
      <w:r>
        <w:rPr>
          <w:rFonts w:ascii="Arial" w:eastAsia="Arial" w:hAnsi="Arial" w:cs="Arial"/>
          <w:sz w:val="19"/>
        </w:rPr>
        <w:t xml:space="preserve"> </w:t>
      </w:r>
    </w:p>
    <w:p w:rsidR="004C70B3" w:rsidRDefault="004C70B3" w:rsidP="004C70B3">
      <w:pPr>
        <w:spacing w:after="209" w:line="249" w:lineRule="auto"/>
        <w:ind w:left="-5" w:hanging="10"/>
      </w:pPr>
      <w:r>
        <w:rPr>
          <w:rFonts w:ascii="Arial" w:eastAsia="Arial" w:hAnsi="Arial" w:cs="Arial"/>
          <w:sz w:val="19"/>
        </w:rPr>
        <w:t>Applicant Name:  _____________________________________________________________</w:t>
      </w:r>
    </w:p>
    <w:p w:rsidR="004C70B3" w:rsidRDefault="004C70B3" w:rsidP="004C70B3">
      <w:pPr>
        <w:spacing w:after="4" w:line="249" w:lineRule="auto"/>
        <w:ind w:left="-5" w:hanging="10"/>
      </w:pPr>
      <w:r>
        <w:rPr>
          <w:rFonts w:ascii="Arial" w:eastAsia="Arial" w:hAnsi="Arial" w:cs="Arial"/>
          <w:sz w:val="19"/>
        </w:rPr>
        <w:t xml:space="preserve">The above named student is submitting an application for scholarship consideration to The Thelma &amp; Isador S. Segall Scholarship Committee of the Alpert Jewish Family and Children's Service. This application is for undergraduate studies for the 2019-2020 academic year. </w:t>
      </w:r>
    </w:p>
    <w:p w:rsidR="004C70B3" w:rsidRDefault="004C70B3" w:rsidP="004C70B3">
      <w:pPr>
        <w:spacing w:after="0"/>
      </w:pPr>
      <w:r>
        <w:rPr>
          <w:rFonts w:ascii="Arial" w:eastAsia="Arial" w:hAnsi="Arial" w:cs="Arial"/>
          <w:sz w:val="19"/>
        </w:rPr>
        <w:t xml:space="preserve"> </w:t>
      </w:r>
    </w:p>
    <w:p w:rsidR="004C70B3" w:rsidRDefault="004C70B3" w:rsidP="004C70B3">
      <w:pPr>
        <w:spacing w:after="4" w:line="249" w:lineRule="auto"/>
        <w:ind w:left="-5" w:hanging="10"/>
      </w:pPr>
      <w:r>
        <w:rPr>
          <w:rFonts w:ascii="Arial" w:eastAsia="Arial" w:hAnsi="Arial" w:cs="Arial"/>
          <w:sz w:val="19"/>
        </w:rPr>
        <w:t>As a part of his/her application, the student has provided your name as one who is able to attest to his/her</w:t>
      </w:r>
      <w:r>
        <w:rPr>
          <w:rFonts w:ascii="Arial" w:eastAsia="Arial" w:hAnsi="Arial" w:cs="Arial"/>
          <w:b/>
          <w:sz w:val="19"/>
        </w:rPr>
        <w:t xml:space="preserve"> personal character, academic abilities, extracurricular involvement or work ethic</w:t>
      </w:r>
      <w:r>
        <w:rPr>
          <w:rFonts w:ascii="Arial" w:eastAsia="Arial" w:hAnsi="Arial" w:cs="Arial"/>
          <w:sz w:val="19"/>
        </w:rPr>
        <w:t xml:space="preserve">. </w:t>
      </w:r>
    </w:p>
    <w:p w:rsidR="004C70B3" w:rsidRDefault="004C70B3" w:rsidP="004C70B3">
      <w:pPr>
        <w:spacing w:after="0"/>
      </w:pPr>
      <w:r>
        <w:rPr>
          <w:rFonts w:ascii="Arial" w:eastAsia="Arial" w:hAnsi="Arial" w:cs="Arial"/>
          <w:sz w:val="19"/>
        </w:rPr>
        <w:t xml:space="preserve"> </w:t>
      </w:r>
    </w:p>
    <w:p w:rsidR="004C70B3" w:rsidRDefault="004C70B3" w:rsidP="004C70B3">
      <w:pPr>
        <w:spacing w:after="4" w:line="249" w:lineRule="auto"/>
        <w:ind w:left="-5" w:hanging="10"/>
      </w:pPr>
      <w:r>
        <w:rPr>
          <w:rFonts w:ascii="Arial" w:eastAsia="Arial" w:hAnsi="Arial" w:cs="Arial"/>
          <w:sz w:val="19"/>
        </w:rPr>
        <w:t xml:space="preserve">Please complete the following in the space provided below.  </w:t>
      </w:r>
    </w:p>
    <w:p w:rsidR="004C70B3" w:rsidRDefault="004C70B3" w:rsidP="004C70B3">
      <w:pPr>
        <w:spacing w:after="0"/>
      </w:pPr>
      <w:r>
        <w:rPr>
          <w:rFonts w:ascii="Arial" w:eastAsia="Arial" w:hAnsi="Arial" w:cs="Arial"/>
          <w:sz w:val="19"/>
        </w:rPr>
        <w:t xml:space="preserve"> </w:t>
      </w:r>
    </w:p>
    <w:p w:rsidR="004C70B3" w:rsidRDefault="004C70B3" w:rsidP="004C70B3">
      <w:pPr>
        <w:numPr>
          <w:ilvl w:val="0"/>
          <w:numId w:val="5"/>
        </w:numPr>
        <w:spacing w:after="209" w:line="249" w:lineRule="auto"/>
        <w:ind w:hanging="115"/>
      </w:pPr>
      <w:r>
        <w:rPr>
          <w:rFonts w:ascii="Arial" w:eastAsia="Arial" w:hAnsi="Arial" w:cs="Arial"/>
          <w:sz w:val="19"/>
        </w:rPr>
        <w:t>Your name: _________________________________________________________</w:t>
      </w:r>
    </w:p>
    <w:p w:rsidR="004C70B3" w:rsidRDefault="004C70B3" w:rsidP="004C70B3">
      <w:pPr>
        <w:numPr>
          <w:ilvl w:val="0"/>
          <w:numId w:val="5"/>
        </w:numPr>
        <w:spacing w:after="209" w:line="249" w:lineRule="auto"/>
        <w:ind w:hanging="115"/>
      </w:pPr>
      <w:r>
        <w:rPr>
          <w:rFonts w:ascii="Arial" w:eastAsia="Arial" w:hAnsi="Arial" w:cs="Arial"/>
          <w:sz w:val="19"/>
        </w:rPr>
        <w:t>Your relationship to the applicant: ________________________________________</w:t>
      </w:r>
    </w:p>
    <w:p w:rsidR="004C70B3" w:rsidRDefault="004C70B3" w:rsidP="004C70B3">
      <w:pPr>
        <w:numPr>
          <w:ilvl w:val="0"/>
          <w:numId w:val="5"/>
        </w:numPr>
        <w:spacing w:after="209" w:line="249" w:lineRule="auto"/>
        <w:ind w:hanging="115"/>
      </w:pPr>
      <w:r>
        <w:rPr>
          <w:rFonts w:ascii="Arial" w:eastAsia="Arial" w:hAnsi="Arial" w:cs="Arial"/>
          <w:sz w:val="19"/>
        </w:rPr>
        <w:t>Your mailing address, including city, state and Zip code: ______________________</w:t>
      </w:r>
    </w:p>
    <w:p w:rsidR="004C70B3" w:rsidRDefault="004C70B3" w:rsidP="004C70B3">
      <w:pPr>
        <w:numPr>
          <w:ilvl w:val="0"/>
          <w:numId w:val="5"/>
        </w:numPr>
        <w:spacing w:after="209" w:line="249" w:lineRule="auto"/>
        <w:ind w:hanging="115"/>
      </w:pPr>
      <w:r>
        <w:rPr>
          <w:rFonts w:ascii="Arial" w:eastAsia="Arial" w:hAnsi="Arial" w:cs="Arial"/>
          <w:sz w:val="19"/>
        </w:rPr>
        <w:t>Your daytime phone number: ___________________________________________</w:t>
      </w:r>
    </w:p>
    <w:p w:rsidR="004C70B3" w:rsidRDefault="004C70B3" w:rsidP="004C70B3">
      <w:pPr>
        <w:numPr>
          <w:ilvl w:val="0"/>
          <w:numId w:val="5"/>
        </w:numPr>
        <w:spacing w:after="209" w:line="249" w:lineRule="auto"/>
        <w:ind w:hanging="115"/>
      </w:pPr>
      <w:r>
        <w:rPr>
          <w:rFonts w:ascii="Arial" w:eastAsia="Arial" w:hAnsi="Arial" w:cs="Arial"/>
          <w:sz w:val="19"/>
        </w:rPr>
        <w:t>Your signature: ______________________________________________________</w:t>
      </w:r>
    </w:p>
    <w:p w:rsidR="004C70B3" w:rsidRDefault="004C70B3" w:rsidP="004C70B3">
      <w:pPr>
        <w:numPr>
          <w:ilvl w:val="0"/>
          <w:numId w:val="5"/>
        </w:numPr>
        <w:spacing w:after="209" w:line="249" w:lineRule="auto"/>
        <w:ind w:hanging="115"/>
      </w:pPr>
      <w:r>
        <w:rPr>
          <w:rFonts w:ascii="Arial" w:eastAsia="Arial" w:hAnsi="Arial" w:cs="Arial"/>
          <w:sz w:val="19"/>
        </w:rPr>
        <w:t>Your recommendation: __________________________________________________</w:t>
      </w:r>
    </w:p>
    <w:p w:rsidR="004C70B3" w:rsidRDefault="004C70B3" w:rsidP="004C70B3">
      <w:pPr>
        <w:spacing w:after="209" w:line="249" w:lineRule="auto"/>
        <w:ind w:left="-5" w:hanging="10"/>
      </w:pPr>
      <w:r>
        <w:rPr>
          <w:rFonts w:ascii="Arial" w:eastAsia="Arial" w:hAnsi="Arial" w:cs="Arial"/>
          <w:sz w:val="19"/>
        </w:rPr>
        <w:t xml:space="preserve"> __________________________________________________________________________</w:t>
      </w:r>
    </w:p>
    <w:p w:rsidR="004C70B3" w:rsidRDefault="004C70B3" w:rsidP="004C70B3">
      <w:pPr>
        <w:spacing w:after="209" w:line="249" w:lineRule="auto"/>
        <w:ind w:left="-5" w:hanging="10"/>
      </w:pPr>
      <w:r>
        <w:rPr>
          <w:rFonts w:ascii="Arial" w:eastAsia="Arial" w:hAnsi="Arial" w:cs="Arial"/>
          <w:sz w:val="19"/>
        </w:rPr>
        <w:t xml:space="preserve"> __________________________________________________________________________</w:t>
      </w:r>
    </w:p>
    <w:p w:rsidR="004C70B3" w:rsidRDefault="004C70B3" w:rsidP="004C70B3">
      <w:pPr>
        <w:spacing w:after="209" w:line="249" w:lineRule="auto"/>
        <w:ind w:left="-5" w:hanging="10"/>
      </w:pPr>
      <w:r>
        <w:rPr>
          <w:rFonts w:ascii="Arial" w:eastAsia="Arial" w:hAnsi="Arial" w:cs="Arial"/>
          <w:sz w:val="19"/>
        </w:rPr>
        <w:t xml:space="preserve"> __________________________________________________________________________</w:t>
      </w:r>
    </w:p>
    <w:p w:rsidR="004C70B3" w:rsidRDefault="004C70B3" w:rsidP="004C70B3">
      <w:pPr>
        <w:spacing w:after="4" w:line="481" w:lineRule="auto"/>
        <w:ind w:left="-5" w:hanging="10"/>
      </w:pPr>
      <w:r>
        <w:rPr>
          <w:rFonts w:ascii="Arial" w:eastAsia="Arial" w:hAnsi="Arial" w:cs="Arial"/>
          <w:sz w:val="19"/>
        </w:rPr>
        <w:t xml:space="preserve"> __________________________________________________________________________  __________________________________________________________________________</w:t>
      </w:r>
    </w:p>
    <w:p w:rsidR="004C70B3" w:rsidRDefault="004C70B3" w:rsidP="004C70B3">
      <w:pPr>
        <w:spacing w:after="0"/>
        <w:ind w:left="10" w:right="7" w:hanging="10"/>
        <w:jc w:val="center"/>
      </w:pPr>
      <w:r>
        <w:rPr>
          <w:rFonts w:ascii="Arial" w:eastAsia="Arial" w:hAnsi="Arial" w:cs="Arial"/>
          <w:sz w:val="19"/>
        </w:rPr>
        <w:t xml:space="preserve">Please mail completed recommendation to: </w:t>
      </w:r>
    </w:p>
    <w:p w:rsidR="004C70B3" w:rsidRDefault="004C70B3" w:rsidP="004C70B3">
      <w:pPr>
        <w:spacing w:after="0"/>
        <w:ind w:left="10" w:right="7" w:hanging="10"/>
        <w:jc w:val="center"/>
      </w:pPr>
      <w:r>
        <w:rPr>
          <w:rFonts w:ascii="Arial" w:eastAsia="Arial" w:hAnsi="Arial" w:cs="Arial"/>
          <w:sz w:val="19"/>
        </w:rPr>
        <w:t xml:space="preserve">The Thelma &amp; Isador S. Segall Scholarship Committee </w:t>
      </w:r>
    </w:p>
    <w:p w:rsidR="004C70B3" w:rsidRDefault="004C70B3" w:rsidP="004C70B3">
      <w:pPr>
        <w:spacing w:after="0"/>
        <w:ind w:left="10" w:right="5" w:hanging="10"/>
        <w:jc w:val="center"/>
      </w:pPr>
      <w:r>
        <w:rPr>
          <w:rFonts w:ascii="Arial" w:eastAsia="Arial" w:hAnsi="Arial" w:cs="Arial"/>
          <w:sz w:val="19"/>
        </w:rPr>
        <w:t xml:space="preserve">Olivia Tartakow </w:t>
      </w:r>
    </w:p>
    <w:p w:rsidR="004C70B3" w:rsidRDefault="004C70B3" w:rsidP="004C70B3">
      <w:pPr>
        <w:spacing w:after="0"/>
        <w:ind w:left="10" w:right="5" w:hanging="10"/>
        <w:jc w:val="center"/>
      </w:pPr>
      <w:r>
        <w:rPr>
          <w:rFonts w:ascii="Arial" w:eastAsia="Arial" w:hAnsi="Arial" w:cs="Arial"/>
          <w:sz w:val="19"/>
        </w:rPr>
        <w:t xml:space="preserve">Alpert Jewish Family &amp; Children’s Service  </w:t>
      </w:r>
    </w:p>
    <w:p w:rsidR="004C70B3" w:rsidRDefault="004C70B3" w:rsidP="004C70B3">
      <w:pPr>
        <w:spacing w:after="0"/>
        <w:ind w:left="10" w:right="4" w:hanging="10"/>
        <w:jc w:val="center"/>
      </w:pPr>
      <w:r>
        <w:rPr>
          <w:rFonts w:ascii="Arial" w:eastAsia="Arial" w:hAnsi="Arial" w:cs="Arial"/>
          <w:sz w:val="19"/>
        </w:rPr>
        <w:t xml:space="preserve">5841 Corporate Way </w:t>
      </w:r>
    </w:p>
    <w:p w:rsidR="004C70B3" w:rsidRDefault="004C70B3" w:rsidP="004C70B3">
      <w:pPr>
        <w:spacing w:after="103"/>
        <w:ind w:left="10" w:right="3" w:hanging="10"/>
        <w:jc w:val="center"/>
      </w:pPr>
      <w:r>
        <w:rPr>
          <w:rFonts w:ascii="Arial" w:eastAsia="Arial" w:hAnsi="Arial" w:cs="Arial"/>
          <w:sz w:val="19"/>
        </w:rPr>
        <w:t xml:space="preserve">West Palm Beach, FL 33417 </w:t>
      </w:r>
    </w:p>
    <w:p w:rsidR="004C70B3" w:rsidRDefault="004C70B3" w:rsidP="004C70B3">
      <w:pPr>
        <w:spacing w:after="0"/>
        <w:ind w:left="10" w:right="7" w:hanging="10"/>
        <w:jc w:val="center"/>
      </w:pPr>
      <w:r>
        <w:rPr>
          <w:rFonts w:ascii="Arial" w:eastAsia="Arial" w:hAnsi="Arial" w:cs="Arial"/>
          <w:sz w:val="19"/>
        </w:rPr>
        <w:t xml:space="preserve">If you have questions, please call her at (561) 684-1991. </w:t>
      </w:r>
    </w:p>
    <w:p w:rsidR="004C70B3" w:rsidRDefault="004C70B3" w:rsidP="004C70B3">
      <w:pPr>
        <w:spacing w:after="12"/>
        <w:ind w:left="50"/>
        <w:jc w:val="center"/>
      </w:pPr>
      <w:r>
        <w:rPr>
          <w:rFonts w:ascii="Arial" w:eastAsia="Arial" w:hAnsi="Arial" w:cs="Arial"/>
          <w:sz w:val="19"/>
        </w:rPr>
        <w:t xml:space="preserve"> </w:t>
      </w:r>
    </w:p>
    <w:p w:rsidR="004C70B3" w:rsidRPr="004C70B3" w:rsidRDefault="004C70B3" w:rsidP="004C70B3">
      <w:pPr>
        <w:spacing w:after="5" w:line="249" w:lineRule="auto"/>
        <w:ind w:left="10" w:hanging="10"/>
        <w:jc w:val="center"/>
      </w:pPr>
      <w:r w:rsidRPr="004C70B3">
        <w:rPr>
          <w:rFonts w:ascii="Arial" w:eastAsia="Arial" w:hAnsi="Arial" w:cs="Arial"/>
          <w:b/>
          <w:i/>
        </w:rPr>
        <w:t xml:space="preserve">Completed recommendations must be received by the </w:t>
      </w:r>
    </w:p>
    <w:p w:rsidR="004C70B3" w:rsidRPr="004C70B3" w:rsidRDefault="004C70B3" w:rsidP="004C70B3">
      <w:pPr>
        <w:spacing w:after="5" w:line="249" w:lineRule="auto"/>
        <w:ind w:left="10" w:hanging="10"/>
        <w:jc w:val="center"/>
        <w:rPr>
          <w:rFonts w:ascii="Arial" w:eastAsia="Arial" w:hAnsi="Arial" w:cs="Arial"/>
          <w:b/>
          <w:i/>
        </w:rPr>
      </w:pPr>
      <w:r w:rsidRPr="004C70B3">
        <w:rPr>
          <w:rFonts w:ascii="Arial" w:eastAsia="Arial" w:hAnsi="Arial" w:cs="Arial"/>
          <w:b/>
          <w:i/>
        </w:rPr>
        <w:t>Thelma &amp; Isador S. Segall Scholarship Committee no later than Friday, May 3, 2020.</w:t>
      </w:r>
    </w:p>
    <w:p w:rsidR="004C70B3" w:rsidRPr="004C70B3" w:rsidRDefault="004C70B3" w:rsidP="004C70B3">
      <w:pPr>
        <w:spacing w:after="5" w:line="249" w:lineRule="auto"/>
        <w:ind w:left="10" w:hanging="10"/>
        <w:jc w:val="center"/>
        <w:rPr>
          <w:rFonts w:ascii="Arial" w:eastAsia="Arial" w:hAnsi="Arial" w:cs="Arial"/>
          <w:b/>
          <w:i/>
        </w:rPr>
      </w:pPr>
    </w:p>
    <w:p w:rsidR="004C70B3" w:rsidRDefault="004C70B3">
      <w:pPr>
        <w:spacing w:after="5" w:line="249" w:lineRule="auto"/>
        <w:ind w:left="10" w:hanging="10"/>
        <w:jc w:val="center"/>
        <w:rPr>
          <w:rFonts w:ascii="Arial" w:eastAsia="Arial" w:hAnsi="Arial" w:cs="Arial"/>
          <w:b/>
          <w:i/>
        </w:rPr>
      </w:pPr>
    </w:p>
    <w:p w:rsidR="00DF3C5B" w:rsidRDefault="00B207AD">
      <w:pPr>
        <w:spacing w:after="5" w:line="249" w:lineRule="auto"/>
        <w:ind w:left="10" w:hanging="10"/>
        <w:jc w:val="center"/>
      </w:pPr>
      <w:r>
        <w:rPr>
          <w:rFonts w:ascii="Arial" w:eastAsia="Arial" w:hAnsi="Arial" w:cs="Arial"/>
          <w:b/>
          <w:i/>
        </w:rPr>
        <w:t xml:space="preserve"> </w:t>
      </w:r>
    </w:p>
    <w:sectPr w:rsidR="00DF3C5B">
      <w:pgSz w:w="12240" w:h="15840"/>
      <w:pgMar w:top="1445" w:right="1798" w:bottom="148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0D2"/>
    <w:multiLevelType w:val="hybridMultilevel"/>
    <w:tmpl w:val="EBB04208"/>
    <w:lvl w:ilvl="0" w:tplc="B6B49428">
      <w:start w:val="1"/>
      <w:numFmt w:val="decimal"/>
      <w:lvlText w:val="%1)"/>
      <w:lvlJc w:val="left"/>
      <w:pPr>
        <w:ind w:left="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66BE1410">
      <w:start w:val="1"/>
      <w:numFmt w:val="lowerLetter"/>
      <w:lvlText w:val="%2"/>
      <w:lvlJc w:val="left"/>
      <w:pPr>
        <w:ind w:left="119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F17CDBD6">
      <w:start w:val="1"/>
      <w:numFmt w:val="lowerRoman"/>
      <w:lvlText w:val="%3"/>
      <w:lvlJc w:val="left"/>
      <w:pPr>
        <w:ind w:left="191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413E67E0">
      <w:start w:val="1"/>
      <w:numFmt w:val="decimal"/>
      <w:lvlText w:val="%4"/>
      <w:lvlJc w:val="left"/>
      <w:pPr>
        <w:ind w:left="263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6178CA76">
      <w:start w:val="1"/>
      <w:numFmt w:val="lowerLetter"/>
      <w:lvlText w:val="%5"/>
      <w:lvlJc w:val="left"/>
      <w:pPr>
        <w:ind w:left="335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853CCB8E">
      <w:start w:val="1"/>
      <w:numFmt w:val="lowerRoman"/>
      <w:lvlText w:val="%6"/>
      <w:lvlJc w:val="left"/>
      <w:pPr>
        <w:ind w:left="407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C04CE000">
      <w:start w:val="1"/>
      <w:numFmt w:val="decimal"/>
      <w:lvlText w:val="%7"/>
      <w:lvlJc w:val="left"/>
      <w:pPr>
        <w:ind w:left="479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EA7899D6">
      <w:start w:val="1"/>
      <w:numFmt w:val="lowerLetter"/>
      <w:lvlText w:val="%8"/>
      <w:lvlJc w:val="left"/>
      <w:pPr>
        <w:ind w:left="551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0FFED05E">
      <w:start w:val="1"/>
      <w:numFmt w:val="lowerRoman"/>
      <w:lvlText w:val="%9"/>
      <w:lvlJc w:val="left"/>
      <w:pPr>
        <w:ind w:left="623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4A53B89"/>
    <w:multiLevelType w:val="hybridMultilevel"/>
    <w:tmpl w:val="5EA08ABA"/>
    <w:lvl w:ilvl="0" w:tplc="6ADAA82E">
      <w:start w:val="4"/>
      <w:numFmt w:val="decimal"/>
      <w:lvlText w:val="%1)"/>
      <w:lvlJc w:val="left"/>
      <w:pPr>
        <w:ind w:left="221"/>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87EAA778">
      <w:start w:val="1"/>
      <w:numFmt w:val="lowerLetter"/>
      <w:lvlText w:val="%2"/>
      <w:lvlJc w:val="left"/>
      <w:pPr>
        <w:ind w:left="119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567437FA">
      <w:start w:val="1"/>
      <w:numFmt w:val="lowerRoman"/>
      <w:lvlText w:val="%3"/>
      <w:lvlJc w:val="left"/>
      <w:pPr>
        <w:ind w:left="191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D05E1F7E">
      <w:start w:val="1"/>
      <w:numFmt w:val="decimal"/>
      <w:lvlText w:val="%4"/>
      <w:lvlJc w:val="left"/>
      <w:pPr>
        <w:ind w:left="263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B0FAF5D8">
      <w:start w:val="1"/>
      <w:numFmt w:val="lowerLetter"/>
      <w:lvlText w:val="%5"/>
      <w:lvlJc w:val="left"/>
      <w:pPr>
        <w:ind w:left="335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158A9E94">
      <w:start w:val="1"/>
      <w:numFmt w:val="lowerRoman"/>
      <w:lvlText w:val="%6"/>
      <w:lvlJc w:val="left"/>
      <w:pPr>
        <w:ind w:left="407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28F828FE">
      <w:start w:val="1"/>
      <w:numFmt w:val="decimal"/>
      <w:lvlText w:val="%7"/>
      <w:lvlJc w:val="left"/>
      <w:pPr>
        <w:ind w:left="479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07161B0E">
      <w:start w:val="1"/>
      <w:numFmt w:val="lowerLetter"/>
      <w:lvlText w:val="%8"/>
      <w:lvlJc w:val="left"/>
      <w:pPr>
        <w:ind w:left="551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2B84E6A6">
      <w:start w:val="1"/>
      <w:numFmt w:val="lowerRoman"/>
      <w:lvlText w:val="%9"/>
      <w:lvlJc w:val="left"/>
      <w:pPr>
        <w:ind w:left="623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C9313FA"/>
    <w:multiLevelType w:val="hybridMultilevel"/>
    <w:tmpl w:val="18909206"/>
    <w:lvl w:ilvl="0" w:tplc="895042B0">
      <w:start w:val="1"/>
      <w:numFmt w:val="bullet"/>
      <w:lvlText w:val="-"/>
      <w:lvlJc w:val="left"/>
      <w:pPr>
        <w:ind w:left="1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412B8A6">
      <w:start w:val="1"/>
      <w:numFmt w:val="bullet"/>
      <w:lvlText w:val="o"/>
      <w:lvlJc w:val="left"/>
      <w:pPr>
        <w:ind w:left="12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2E4C938">
      <w:start w:val="1"/>
      <w:numFmt w:val="bullet"/>
      <w:lvlText w:val="▪"/>
      <w:lvlJc w:val="left"/>
      <w:pPr>
        <w:ind w:left="19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376B022">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47A0BF2">
      <w:start w:val="1"/>
      <w:numFmt w:val="bullet"/>
      <w:lvlText w:val="o"/>
      <w:lvlJc w:val="left"/>
      <w:pPr>
        <w:ind w:left="34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44C42BE">
      <w:start w:val="1"/>
      <w:numFmt w:val="bullet"/>
      <w:lvlText w:val="▪"/>
      <w:lvlJc w:val="left"/>
      <w:pPr>
        <w:ind w:left="41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8D8357A">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A5CD80A">
      <w:start w:val="1"/>
      <w:numFmt w:val="bullet"/>
      <w:lvlText w:val="o"/>
      <w:lvlJc w:val="left"/>
      <w:pPr>
        <w:ind w:left="55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B7EA34E">
      <w:start w:val="1"/>
      <w:numFmt w:val="bullet"/>
      <w:lvlText w:val="▪"/>
      <w:lvlJc w:val="left"/>
      <w:pPr>
        <w:ind w:left="63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AEF6D71"/>
    <w:multiLevelType w:val="hybridMultilevel"/>
    <w:tmpl w:val="AE103272"/>
    <w:lvl w:ilvl="0" w:tplc="96DAA94E">
      <w:start w:val="1"/>
      <w:numFmt w:val="upperLetter"/>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6605C2">
      <w:start w:val="1"/>
      <w:numFmt w:val="upp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A2E7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B27BF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BC964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A2B52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E6983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3E7CD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A4C2E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3866BD"/>
    <w:multiLevelType w:val="hybridMultilevel"/>
    <w:tmpl w:val="673606DA"/>
    <w:lvl w:ilvl="0" w:tplc="1FA8BE58">
      <w:start w:val="1"/>
      <w:numFmt w:val="bullet"/>
      <w:lvlText w:val="-"/>
      <w:lvlJc w:val="left"/>
      <w:pPr>
        <w:ind w:left="6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8D06332">
      <w:start w:val="1"/>
      <w:numFmt w:val="bullet"/>
      <w:lvlText w:val="o"/>
      <w:lvlJc w:val="left"/>
      <w:pPr>
        <w:ind w:left="17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C822A0E">
      <w:start w:val="1"/>
      <w:numFmt w:val="bullet"/>
      <w:lvlText w:val="▪"/>
      <w:lvlJc w:val="left"/>
      <w:pPr>
        <w:ind w:left="24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79223A2">
      <w:start w:val="1"/>
      <w:numFmt w:val="bullet"/>
      <w:lvlText w:val="•"/>
      <w:lvlJc w:val="left"/>
      <w:pPr>
        <w:ind w:left="3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5E4F124">
      <w:start w:val="1"/>
      <w:numFmt w:val="bullet"/>
      <w:lvlText w:val="o"/>
      <w:lvlJc w:val="left"/>
      <w:pPr>
        <w:ind w:left="39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DFA22E4">
      <w:start w:val="1"/>
      <w:numFmt w:val="bullet"/>
      <w:lvlText w:val="▪"/>
      <w:lvlJc w:val="left"/>
      <w:pPr>
        <w:ind w:left="46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CA0786A">
      <w:start w:val="1"/>
      <w:numFmt w:val="bullet"/>
      <w:lvlText w:val="•"/>
      <w:lvlJc w:val="left"/>
      <w:pPr>
        <w:ind w:left="53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F783AAA">
      <w:start w:val="1"/>
      <w:numFmt w:val="bullet"/>
      <w:lvlText w:val="o"/>
      <w:lvlJc w:val="left"/>
      <w:pPr>
        <w:ind w:left="60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E6A1730">
      <w:start w:val="1"/>
      <w:numFmt w:val="bullet"/>
      <w:lvlText w:val="▪"/>
      <w:lvlJc w:val="left"/>
      <w:pPr>
        <w:ind w:left="68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5C544582"/>
    <w:multiLevelType w:val="hybridMultilevel"/>
    <w:tmpl w:val="7F0ECFC0"/>
    <w:lvl w:ilvl="0" w:tplc="87647EBA">
      <w:start w:val="1"/>
      <w:numFmt w:val="decimal"/>
      <w:lvlText w:val="%1."/>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E6762">
      <w:start w:val="1"/>
      <w:numFmt w:val="lowerLetter"/>
      <w:lvlText w:val="%2"/>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012F6FA">
      <w:start w:val="1"/>
      <w:numFmt w:val="lowerRoman"/>
      <w:lvlText w:val="%3"/>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D92B142">
      <w:start w:val="1"/>
      <w:numFmt w:val="decimal"/>
      <w:lvlText w:val="%4"/>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F78D170">
      <w:start w:val="1"/>
      <w:numFmt w:val="lowerLetter"/>
      <w:lvlText w:val="%5"/>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BD2F550">
      <w:start w:val="1"/>
      <w:numFmt w:val="lowerRoman"/>
      <w:lvlText w:val="%6"/>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3EE84D0">
      <w:start w:val="1"/>
      <w:numFmt w:val="decimal"/>
      <w:lvlText w:val="%7"/>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ABCB276">
      <w:start w:val="1"/>
      <w:numFmt w:val="lowerLetter"/>
      <w:lvlText w:val="%8"/>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CDC9800">
      <w:start w:val="1"/>
      <w:numFmt w:val="lowerRoman"/>
      <w:lvlText w:val="%9"/>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5623D91"/>
    <w:multiLevelType w:val="hybridMultilevel"/>
    <w:tmpl w:val="312CF1B8"/>
    <w:lvl w:ilvl="0" w:tplc="E1F07292">
      <w:start w:val="1"/>
      <w:numFmt w:val="bullet"/>
      <w:lvlText w:val="-"/>
      <w:lvlJc w:val="left"/>
      <w:pPr>
        <w:ind w:left="6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F66BB4A">
      <w:start w:val="1"/>
      <w:numFmt w:val="bullet"/>
      <w:lvlText w:val="o"/>
      <w:lvlJc w:val="left"/>
      <w:pPr>
        <w:ind w:left="17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DDC9C1A">
      <w:start w:val="1"/>
      <w:numFmt w:val="bullet"/>
      <w:lvlText w:val="▪"/>
      <w:lvlJc w:val="left"/>
      <w:pPr>
        <w:ind w:left="24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FF64AFA">
      <w:start w:val="1"/>
      <w:numFmt w:val="bullet"/>
      <w:lvlText w:val="•"/>
      <w:lvlJc w:val="left"/>
      <w:pPr>
        <w:ind w:left="3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AAA1818">
      <w:start w:val="1"/>
      <w:numFmt w:val="bullet"/>
      <w:lvlText w:val="o"/>
      <w:lvlJc w:val="left"/>
      <w:pPr>
        <w:ind w:left="39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FB273B0">
      <w:start w:val="1"/>
      <w:numFmt w:val="bullet"/>
      <w:lvlText w:val="▪"/>
      <w:lvlJc w:val="left"/>
      <w:pPr>
        <w:ind w:left="46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3489688">
      <w:start w:val="1"/>
      <w:numFmt w:val="bullet"/>
      <w:lvlText w:val="•"/>
      <w:lvlJc w:val="left"/>
      <w:pPr>
        <w:ind w:left="53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8E8CB10">
      <w:start w:val="1"/>
      <w:numFmt w:val="bullet"/>
      <w:lvlText w:val="o"/>
      <w:lvlJc w:val="left"/>
      <w:pPr>
        <w:ind w:left="60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EED0CE">
      <w:start w:val="1"/>
      <w:numFmt w:val="bullet"/>
      <w:lvlText w:val="▪"/>
      <w:lvlJc w:val="left"/>
      <w:pPr>
        <w:ind w:left="68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FD75B3A"/>
    <w:multiLevelType w:val="hybridMultilevel"/>
    <w:tmpl w:val="12B4CF70"/>
    <w:lvl w:ilvl="0" w:tplc="7BC83DD8">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8EF14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EAC195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876148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99881C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544354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F008BE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D6073F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28006F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0C91324"/>
    <w:multiLevelType w:val="hybridMultilevel"/>
    <w:tmpl w:val="AEAC97BA"/>
    <w:lvl w:ilvl="0" w:tplc="ADCE593C">
      <w:start w:val="2"/>
      <w:numFmt w:val="decimal"/>
      <w:lvlText w:val="%1)"/>
      <w:lvlJc w:val="left"/>
      <w:pPr>
        <w:ind w:left="720" w:hanging="360"/>
      </w:pPr>
      <w:rPr>
        <w:rFonts w:ascii="Arial" w:eastAsia="Arial" w:hAnsi="Arial" w:cs="Arial" w:hint="default"/>
        <w:i/>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5B"/>
    <w:rsid w:val="00186146"/>
    <w:rsid w:val="004C70B3"/>
    <w:rsid w:val="00796FFD"/>
    <w:rsid w:val="008D5588"/>
    <w:rsid w:val="00A70C93"/>
    <w:rsid w:val="00A93FF8"/>
    <w:rsid w:val="00B207AD"/>
    <w:rsid w:val="00CC283B"/>
    <w:rsid w:val="00D6019A"/>
    <w:rsid w:val="00DB4121"/>
    <w:rsid w:val="00DF3C5B"/>
    <w:rsid w:val="00E30D8A"/>
    <w:rsid w:val="00EE74C3"/>
    <w:rsid w:val="00F40EC9"/>
    <w:rsid w:val="00F7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11B"/>
  <w15:docId w15:val="{7844F448-8F66-4FBF-ADC1-1B3F9ACE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0D8A"/>
    <w:pPr>
      <w:ind w:left="720"/>
      <w:contextualSpacing/>
    </w:pPr>
  </w:style>
  <w:style w:type="character" w:styleId="Hyperlink">
    <w:name w:val="Hyperlink"/>
    <w:basedOn w:val="DefaultParagraphFont"/>
    <w:uiPriority w:val="99"/>
    <w:unhideWhenUsed/>
    <w:rsid w:val="008D5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tartakow@jfcs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Microsoft Word - Segall Website Application (2)</vt:lpstr>
    </vt:vector>
  </TitlesOfParts>
  <Company>Alpert Jewish Family &amp; Children's Service</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Segall Website Application (2)</dc:title>
  <dc:subject/>
  <dc:creator>dhurwitch</dc:creator>
  <cp:keywords/>
  <cp:lastModifiedBy>Olivia Tartakow</cp:lastModifiedBy>
  <cp:revision>14</cp:revision>
  <dcterms:created xsi:type="dcterms:W3CDTF">2019-02-26T21:49:00Z</dcterms:created>
  <dcterms:modified xsi:type="dcterms:W3CDTF">2019-02-26T23:07:00Z</dcterms:modified>
</cp:coreProperties>
</file>